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77E7E" w14:textId="77777777" w:rsidR="005E06AD" w:rsidRDefault="005E06AD" w:rsidP="005E06AD">
      <w:pPr>
        <w:pStyle w:val="Unittitle"/>
      </w:pPr>
      <w:r>
        <w:t>7. Building technology principles</w:t>
      </w:r>
    </w:p>
    <w:p w14:paraId="1BEC5C27" w14:textId="77777777" w:rsidR="005E06AD" w:rsidRDefault="005E06AD" w:rsidP="005E06AD">
      <w:pPr>
        <w:pStyle w:val="Heading1"/>
      </w:pPr>
      <w:r>
        <w:t>Worksheet 14: Infrastructure case study (tutor)</w:t>
      </w:r>
    </w:p>
    <w:p w14:paraId="5597F65E" w14:textId="77777777" w:rsidR="005E06AD" w:rsidRPr="006A527A" w:rsidRDefault="005E06AD" w:rsidP="005E06AD">
      <w:pPr>
        <w:rPr>
          <w:szCs w:val="22"/>
        </w:rPr>
      </w:pPr>
      <w:r w:rsidRPr="006A527A">
        <w:rPr>
          <w:szCs w:val="22"/>
        </w:rPr>
        <w:t xml:space="preserve">In pairs select a project from the list below and carry out independent research to create a five-minute PowerPoint presentation on your selected infrastructure project. </w:t>
      </w:r>
    </w:p>
    <w:p w14:paraId="41D368D0" w14:textId="77777777" w:rsidR="005E06AD" w:rsidRPr="006A527A" w:rsidRDefault="005E06AD" w:rsidP="005E06AD">
      <w:pPr>
        <w:rPr>
          <w:szCs w:val="22"/>
        </w:rPr>
      </w:pPr>
    </w:p>
    <w:p w14:paraId="6668C648" w14:textId="77777777" w:rsidR="005E06AD" w:rsidRPr="006A527A" w:rsidRDefault="005E06AD" w:rsidP="005E06AD">
      <w:pPr>
        <w:rPr>
          <w:szCs w:val="22"/>
        </w:rPr>
      </w:pPr>
      <w:r w:rsidRPr="006A527A">
        <w:rPr>
          <w:szCs w:val="22"/>
        </w:rPr>
        <w:t xml:space="preserve">Major UK </w:t>
      </w:r>
      <w:r>
        <w:rPr>
          <w:szCs w:val="22"/>
        </w:rPr>
        <w:t>i</w:t>
      </w:r>
      <w:r w:rsidRPr="006A527A">
        <w:rPr>
          <w:szCs w:val="22"/>
        </w:rPr>
        <w:t xml:space="preserve">nfrastructure </w:t>
      </w:r>
      <w:r>
        <w:rPr>
          <w:szCs w:val="22"/>
        </w:rPr>
        <w:t>p</w:t>
      </w:r>
      <w:r w:rsidRPr="006A527A">
        <w:rPr>
          <w:szCs w:val="22"/>
        </w:rPr>
        <w:t>rojects:</w:t>
      </w:r>
    </w:p>
    <w:p w14:paraId="5C8BA660" w14:textId="77777777" w:rsidR="005E06AD" w:rsidRPr="006A527A" w:rsidRDefault="005E06AD" w:rsidP="005E06AD">
      <w:pPr>
        <w:rPr>
          <w:szCs w:val="22"/>
        </w:rPr>
      </w:pPr>
    </w:p>
    <w:p w14:paraId="747A9221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Gatwick Airport Pier 6 </w:t>
      </w:r>
      <w:r>
        <w:rPr>
          <w:rFonts w:eastAsia="MS PGothic" w:cs="MS PGothic"/>
          <w:color w:val="000000" w:themeColor="text1"/>
          <w:kern w:val="24"/>
          <w:szCs w:val="22"/>
          <w:lang w:eastAsia="en-GB"/>
        </w:rPr>
        <w:t>e</w:t>
      </w: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xtension </w:t>
      </w:r>
    </w:p>
    <w:p w14:paraId="1D44F35A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>HS2</w:t>
      </w:r>
    </w:p>
    <w:p w14:paraId="793884CE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Trafford Park Metro Link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084BCD1F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Thames Tideway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5F08E285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Dover </w:t>
      </w:r>
      <w:r>
        <w:rPr>
          <w:szCs w:val="22"/>
        </w:rPr>
        <w:t>W</w:t>
      </w:r>
      <w:r w:rsidRPr="006A527A">
        <w:rPr>
          <w:szCs w:val="22"/>
        </w:rPr>
        <w:t xml:space="preserve">estern Docks </w:t>
      </w:r>
      <w:r>
        <w:rPr>
          <w:szCs w:val="22"/>
        </w:rPr>
        <w:t>r</w:t>
      </w:r>
      <w:r w:rsidRPr="006A527A">
        <w:rPr>
          <w:szCs w:val="22"/>
        </w:rPr>
        <w:t xml:space="preserve">evival </w:t>
      </w:r>
    </w:p>
    <w:p w14:paraId="72E6F45C" w14:textId="77777777" w:rsidR="005E06AD" w:rsidRPr="006A527A" w:rsidRDefault="005E06AD" w:rsidP="005E06AD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Chanel </w:t>
      </w:r>
      <w:r>
        <w:rPr>
          <w:szCs w:val="22"/>
        </w:rPr>
        <w:t>T</w:t>
      </w:r>
      <w:r w:rsidRPr="006A527A">
        <w:rPr>
          <w:szCs w:val="22"/>
        </w:rPr>
        <w:t xml:space="preserve">unnel interconnection </w:t>
      </w:r>
      <w:r>
        <w:rPr>
          <w:szCs w:val="22"/>
        </w:rPr>
        <w:t>p</w:t>
      </w:r>
      <w:r w:rsidRPr="006A527A">
        <w:rPr>
          <w:szCs w:val="22"/>
        </w:rPr>
        <w:t xml:space="preserve">roject </w:t>
      </w:r>
    </w:p>
    <w:p w14:paraId="21396AC7" w14:textId="77777777" w:rsidR="005E06AD" w:rsidRPr="006A527A" w:rsidRDefault="005E06AD" w:rsidP="005E06AD">
      <w:pPr>
        <w:rPr>
          <w:szCs w:val="22"/>
        </w:rPr>
      </w:pPr>
    </w:p>
    <w:p w14:paraId="32C229CA" w14:textId="77777777" w:rsidR="005E06AD" w:rsidRPr="006A527A" w:rsidRDefault="005E06AD" w:rsidP="005E06AD">
      <w:pPr>
        <w:rPr>
          <w:szCs w:val="22"/>
        </w:rPr>
      </w:pPr>
      <w:r>
        <w:rPr>
          <w:szCs w:val="22"/>
        </w:rPr>
        <w:t>You should i</w:t>
      </w:r>
      <w:r w:rsidRPr="006A527A">
        <w:rPr>
          <w:szCs w:val="22"/>
        </w:rPr>
        <w:t xml:space="preserve">nclude: </w:t>
      </w:r>
    </w:p>
    <w:p w14:paraId="5DC9E786" w14:textId="77777777" w:rsidR="005E06AD" w:rsidRPr="006A527A" w:rsidRDefault="005E06AD" w:rsidP="005E06AD">
      <w:pPr>
        <w:rPr>
          <w:szCs w:val="22"/>
        </w:rPr>
      </w:pPr>
    </w:p>
    <w:p w14:paraId="25C3E1EA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Overview of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s</w:t>
      </w:r>
      <w:r w:rsidRPr="006A527A">
        <w:rPr>
          <w:b/>
          <w:szCs w:val="22"/>
        </w:rPr>
        <w:t xml:space="preserve">cope </w:t>
      </w:r>
    </w:p>
    <w:p w14:paraId="66BE8680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Estimated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c</w:t>
      </w:r>
      <w:r w:rsidRPr="006A527A">
        <w:rPr>
          <w:b/>
          <w:szCs w:val="22"/>
        </w:rPr>
        <w:t xml:space="preserve">ost </w:t>
      </w:r>
    </w:p>
    <w:p w14:paraId="363ADB0E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Project </w:t>
      </w:r>
      <w:r>
        <w:rPr>
          <w:b/>
          <w:szCs w:val="22"/>
        </w:rPr>
        <w:t>d</w:t>
      </w:r>
      <w:r w:rsidRPr="006A527A">
        <w:rPr>
          <w:b/>
          <w:szCs w:val="22"/>
        </w:rPr>
        <w:t xml:space="preserve">uration </w:t>
      </w:r>
    </w:p>
    <w:p w14:paraId="0AF279E9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Benefits of the proposed project </w:t>
      </w:r>
    </w:p>
    <w:p w14:paraId="133BA09C" w14:textId="77777777" w:rsidR="005E06AD" w:rsidRPr="006A527A" w:rsidRDefault="005E06AD" w:rsidP="005E06AD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>Implications of the proposed project</w:t>
      </w:r>
    </w:p>
    <w:p w14:paraId="718D46A7" w14:textId="77777777" w:rsidR="005E06AD" w:rsidRPr="006A527A" w:rsidRDefault="005E06AD" w:rsidP="005E06AD">
      <w:pPr>
        <w:rPr>
          <w:szCs w:val="22"/>
        </w:rPr>
      </w:pPr>
    </w:p>
    <w:p w14:paraId="53DC6788" w14:textId="77777777" w:rsidR="005E06AD" w:rsidRPr="006A527A" w:rsidRDefault="005E06AD" w:rsidP="005E06AD">
      <w:pPr>
        <w:rPr>
          <w:szCs w:val="22"/>
        </w:rPr>
      </w:pPr>
    </w:p>
    <w:p w14:paraId="497CB7C7" w14:textId="77777777" w:rsidR="005E06AD" w:rsidRDefault="005E06AD" w:rsidP="005E06AD">
      <w:pPr>
        <w:rPr>
          <w:b/>
          <w:color w:val="FF0000"/>
        </w:rPr>
      </w:pPr>
      <w:r w:rsidRPr="006A527A">
        <w:rPr>
          <w:b/>
          <w:color w:val="FF0000"/>
          <w:szCs w:val="22"/>
        </w:rPr>
        <w:t xml:space="preserve">Learners should produce an informative presentation on their chosen </w:t>
      </w:r>
      <w:r>
        <w:rPr>
          <w:b/>
          <w:color w:val="FF0000"/>
          <w:szCs w:val="22"/>
        </w:rPr>
        <w:t>p</w:t>
      </w:r>
      <w:r w:rsidRPr="006A527A">
        <w:rPr>
          <w:b/>
          <w:color w:val="FF0000"/>
          <w:szCs w:val="22"/>
        </w:rPr>
        <w:t>roject</w:t>
      </w:r>
      <w:r>
        <w:rPr>
          <w:b/>
          <w:color w:val="FF0000"/>
          <w:szCs w:val="22"/>
        </w:rPr>
        <w:t xml:space="preserve"> and </w:t>
      </w:r>
      <w:r w:rsidRPr="006A527A">
        <w:rPr>
          <w:b/>
          <w:color w:val="FF0000"/>
          <w:szCs w:val="22"/>
        </w:rPr>
        <w:t xml:space="preserve">demonstrate effective presentation and communication skills as well as independent research capabilities. </w:t>
      </w:r>
      <w:r>
        <w:rPr>
          <w:b/>
          <w:color w:val="FF0000"/>
        </w:rPr>
        <w:t xml:space="preserve"> </w:t>
      </w:r>
    </w:p>
    <w:p w14:paraId="50A3324C" w14:textId="77777777" w:rsidR="005E06AD" w:rsidRDefault="005E06AD" w:rsidP="005E06AD">
      <w:pPr>
        <w:rPr>
          <w:b/>
          <w:color w:val="FF0000"/>
        </w:rPr>
      </w:pPr>
    </w:p>
    <w:p w14:paraId="1FCD61C2" w14:textId="77777777" w:rsidR="005E06AD" w:rsidRDefault="005E06AD" w:rsidP="005E06AD">
      <w:pPr>
        <w:rPr>
          <w:b/>
          <w:color w:val="FF0000"/>
        </w:rPr>
      </w:pPr>
      <w:r>
        <w:rPr>
          <w:b/>
          <w:color w:val="FF0000"/>
        </w:rPr>
        <w:t>Useful links include:</w:t>
      </w:r>
    </w:p>
    <w:p w14:paraId="252C0248" w14:textId="77777777" w:rsidR="005E06AD" w:rsidRDefault="00C86F81" w:rsidP="005E06AD">
      <w:hyperlink r:id="rId7" w:history="1">
        <w:r w:rsidR="005E06AD">
          <w:rPr>
            <w:rStyle w:val="Hyperlink"/>
          </w:rPr>
          <w:t>Airfield and piers (gatwickairport.com)</w:t>
        </w:r>
      </w:hyperlink>
    </w:p>
    <w:p w14:paraId="24603D7A" w14:textId="77777777" w:rsidR="005E06AD" w:rsidRDefault="00C86F81" w:rsidP="005E06AD">
      <w:pPr>
        <w:rPr>
          <w:b/>
          <w:color w:val="FF0000"/>
        </w:rPr>
      </w:pPr>
      <w:hyperlink r:id="rId8" w:history="1">
        <w:r w:rsidR="005E06AD">
          <w:rPr>
            <w:rStyle w:val="Hyperlink"/>
          </w:rPr>
          <w:t>Gatwick Airport - Airport Technology (airport-technology.com)</w:t>
        </w:r>
      </w:hyperlink>
      <w:r w:rsidR="005E06AD" w:rsidRPr="00181C67">
        <w:rPr>
          <w:b/>
          <w:color w:val="FF0000"/>
        </w:rPr>
        <w:t xml:space="preserve"> </w:t>
      </w:r>
    </w:p>
    <w:p w14:paraId="1B234970" w14:textId="77777777" w:rsidR="005E06AD" w:rsidRDefault="00C86F81" w:rsidP="005E06AD">
      <w:hyperlink r:id="rId9" w:history="1">
        <w:r w:rsidR="005E06AD">
          <w:rPr>
            <w:rStyle w:val="Hyperlink"/>
          </w:rPr>
          <w:t>Homepage | High Speed 2 (hs2.org.uk)</w:t>
        </w:r>
      </w:hyperlink>
    </w:p>
    <w:p w14:paraId="33C5188B" w14:textId="77777777" w:rsidR="005E06AD" w:rsidRPr="00181C67" w:rsidRDefault="00C86F81" w:rsidP="005E06AD">
      <w:pPr>
        <w:rPr>
          <w:b/>
          <w:color w:val="FF0000"/>
        </w:rPr>
      </w:pPr>
      <w:hyperlink r:id="rId10" w:history="1">
        <w:r w:rsidR="005E06AD">
          <w:rPr>
            <w:rStyle w:val="Hyperlink"/>
          </w:rPr>
          <w:t>Projects - VolkerRail</w:t>
        </w:r>
      </w:hyperlink>
    </w:p>
    <w:p w14:paraId="2B4B5195" w14:textId="77777777" w:rsidR="005E06AD" w:rsidRDefault="00C86F81" w:rsidP="005E06AD">
      <w:pPr>
        <w:pStyle w:val="Answer"/>
        <w:ind w:left="0"/>
      </w:pPr>
      <w:hyperlink r:id="rId11" w:history="1">
        <w:r w:rsidR="005E06AD">
          <w:rPr>
            <w:rStyle w:val="Hyperlink"/>
          </w:rPr>
          <w:t>Metrolink opening date announced enhancing connectivity to TraffordCity</w:t>
        </w:r>
      </w:hyperlink>
    </w:p>
    <w:p w14:paraId="038586BE" w14:textId="77777777" w:rsidR="005E06AD" w:rsidRDefault="00C86F81" w:rsidP="005E06AD">
      <w:pPr>
        <w:pStyle w:val="Answer"/>
        <w:ind w:left="0"/>
      </w:pPr>
      <w:hyperlink r:id="rId12" w:history="1">
        <w:r w:rsidR="005E06AD">
          <w:rPr>
            <w:rStyle w:val="Hyperlink"/>
          </w:rPr>
          <w:t>Tideway | Reconnecting London with the River Thames</w:t>
        </w:r>
      </w:hyperlink>
    </w:p>
    <w:p w14:paraId="348ED0AF" w14:textId="77777777" w:rsidR="005E06AD" w:rsidRDefault="00C86F81" w:rsidP="005E06AD">
      <w:pPr>
        <w:pStyle w:val="Answer"/>
        <w:ind w:left="0"/>
      </w:pPr>
      <w:hyperlink r:id="rId13" w:history="1">
        <w:r w:rsidR="005E06AD">
          <w:rPr>
            <w:rStyle w:val="Hyperlink"/>
          </w:rPr>
          <w:t>Tideway - Project Development and Planning Approval - London Bridge Associates (</w:t>
        </w:r>
        <w:proofErr w:type="gramStart"/>
        <w:r w:rsidR="005E06AD">
          <w:rPr>
            <w:rStyle w:val="Hyperlink"/>
          </w:rPr>
          <w:t>lba.london</w:t>
        </w:r>
        <w:proofErr w:type="gramEnd"/>
        <w:r w:rsidR="005E06AD">
          <w:rPr>
            <w:rStyle w:val="Hyperlink"/>
          </w:rPr>
          <w:t>)</w:t>
        </w:r>
      </w:hyperlink>
    </w:p>
    <w:p w14:paraId="65E8A31D" w14:textId="77777777" w:rsidR="005E06AD" w:rsidRDefault="00C86F81" w:rsidP="005E06AD">
      <w:pPr>
        <w:pStyle w:val="Answer"/>
        <w:ind w:left="0"/>
      </w:pPr>
      <w:hyperlink r:id="rId14" w:history="1">
        <w:r w:rsidR="005E06AD">
          <w:rPr>
            <w:rStyle w:val="Hyperlink"/>
          </w:rPr>
          <w:t>About - DWDR - Dover Western Docks Revivial - Port of Dover (doverport.co.uk)</w:t>
        </w:r>
      </w:hyperlink>
    </w:p>
    <w:p w14:paraId="28C66BB3" w14:textId="77777777" w:rsidR="005E06AD" w:rsidRDefault="00C86F81" w:rsidP="005E06AD">
      <w:pPr>
        <w:pStyle w:val="Answer"/>
        <w:ind w:left="0"/>
      </w:pPr>
      <w:hyperlink r:id="rId15" w:history="1">
        <w:r w:rsidR="005E06AD">
          <w:rPr>
            <w:rStyle w:val="Hyperlink"/>
          </w:rPr>
          <w:t>The Dover Western Dock Revival | Institution of Civil Engineers (ice.org.uk)</w:t>
        </w:r>
      </w:hyperlink>
    </w:p>
    <w:p w14:paraId="2637F067" w14:textId="77777777" w:rsidR="00341885" w:rsidRPr="005E06AD" w:rsidRDefault="00341885" w:rsidP="005E06AD"/>
    <w:sectPr w:rsidR="00341885" w:rsidRPr="005E06AD" w:rsidSect="00F03E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BA2DD" w14:textId="77777777" w:rsidR="001D4D50" w:rsidRDefault="001D4D50">
      <w:pPr>
        <w:spacing w:before="0" w:after="0"/>
      </w:pPr>
      <w:r>
        <w:separator/>
      </w:r>
    </w:p>
  </w:endnote>
  <w:endnote w:type="continuationSeparator" w:id="0">
    <w:p w14:paraId="06FCA2D9" w14:textId="77777777" w:rsidR="001D4D50" w:rsidRDefault="001D4D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9E894" w14:textId="77777777" w:rsidR="00C86F81" w:rsidRDefault="00C86F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BE2B" w14:textId="3614E9C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DC93514" wp14:editId="3AC151B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86F81">
      <w:fldChar w:fldCharType="begin"/>
    </w:r>
    <w:r w:rsidR="00C86F81">
      <w:instrText xml:space="preserve"> NUMPAGES   \* MERGEFORMAT </w:instrText>
    </w:r>
    <w:r w:rsidR="00C86F81">
      <w:fldChar w:fldCharType="separate"/>
    </w:r>
    <w:r w:rsidR="00F03E33">
      <w:t>1</w:t>
    </w:r>
    <w:r w:rsidR="00C86F81">
      <w:fldChar w:fldCharType="end"/>
    </w:r>
    <w:r w:rsidR="00C86F81">
      <w:t xml:space="preserve">                 </w:t>
    </w:r>
    <w:r w:rsidR="00C86F81" w:rsidRPr="00C86F81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B30FF" w14:textId="77777777" w:rsidR="00C86F81" w:rsidRDefault="00C86F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83799" w14:textId="77777777" w:rsidR="001D4D50" w:rsidRDefault="001D4D50">
      <w:pPr>
        <w:spacing w:before="0" w:after="0"/>
      </w:pPr>
      <w:r>
        <w:separator/>
      </w:r>
    </w:p>
  </w:footnote>
  <w:footnote w:type="continuationSeparator" w:id="0">
    <w:p w14:paraId="0D8293CC" w14:textId="77777777" w:rsidR="001D4D50" w:rsidRDefault="001D4D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9ECB" w14:textId="77777777" w:rsidR="00C86F81" w:rsidRDefault="00C86F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3221B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DDB9735" wp14:editId="4C44C55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B602B1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5536277" wp14:editId="6AF52A1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EEACF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0995" w14:textId="77777777" w:rsidR="00C86F81" w:rsidRDefault="00C86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48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E6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E6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C4A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E8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6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C9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4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885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D4D50"/>
    <w:rsid w:val="001F74AD"/>
    <w:rsid w:val="002D07A8"/>
    <w:rsid w:val="0034017A"/>
    <w:rsid w:val="003405EA"/>
    <w:rsid w:val="00341885"/>
    <w:rsid w:val="003F6A42"/>
    <w:rsid w:val="00404B31"/>
    <w:rsid w:val="00406AD7"/>
    <w:rsid w:val="00443B2E"/>
    <w:rsid w:val="00474F67"/>
    <w:rsid w:val="0048500D"/>
    <w:rsid w:val="00524E1B"/>
    <w:rsid w:val="00525155"/>
    <w:rsid w:val="00526AEC"/>
    <w:rsid w:val="005E06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8E36E3"/>
    <w:rsid w:val="009975A0"/>
    <w:rsid w:val="009C5C6E"/>
    <w:rsid w:val="009F580B"/>
    <w:rsid w:val="00A1315B"/>
    <w:rsid w:val="00A2454C"/>
    <w:rsid w:val="00AE245C"/>
    <w:rsid w:val="00B054EC"/>
    <w:rsid w:val="00BE2C21"/>
    <w:rsid w:val="00C01D20"/>
    <w:rsid w:val="00C202BF"/>
    <w:rsid w:val="00C858D7"/>
    <w:rsid w:val="00C86F81"/>
    <w:rsid w:val="00CF2659"/>
    <w:rsid w:val="00D073BC"/>
    <w:rsid w:val="00D56B82"/>
    <w:rsid w:val="00DA2485"/>
    <w:rsid w:val="00DE29A8"/>
    <w:rsid w:val="00E34B29"/>
    <w:rsid w:val="00F03E33"/>
    <w:rsid w:val="00F15749"/>
    <w:rsid w:val="00F9774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1CF7AF"/>
  <w15:docId w15:val="{893D6F74-11D2-4EED-93DF-5C492E7F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188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418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irport-technology.com/projects/pier6/" TargetMode="External"/><Relationship Id="rId13" Type="http://schemas.openxmlformats.org/officeDocument/2006/relationships/hyperlink" Target="https://www.lba.london/project/tideway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www.gatwickairport.com/business-community/future-plans/current-projects/airfield-and-piers/" TargetMode="External"/><Relationship Id="rId12" Type="http://schemas.openxmlformats.org/officeDocument/2006/relationships/hyperlink" Target="https://www.tideway.london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raffordcity.co.uk/news/metrolinkopeni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ce.org.uk/what-is-civil-engineering/what-do-civil-engineers-do/the-dover-western-dock-reviva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volkerrail.co.uk/en/projects/detail/manchester-metrolink-trafford-park-line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hs2.org.uk/" TargetMode="External"/><Relationship Id="rId14" Type="http://schemas.openxmlformats.org/officeDocument/2006/relationships/hyperlink" Target="https://www.doverport.co.uk/DWDR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2021-07-12T08:26:00Z</dcterms:created>
  <dcterms:modified xsi:type="dcterms:W3CDTF">2021-08-02T13:41:00Z</dcterms:modified>
</cp:coreProperties>
</file>