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35F4ED" w14:textId="7BD1B281" w:rsidR="00694B00" w:rsidRPr="002F6A17" w:rsidRDefault="00CD3C99" w:rsidP="00CD3C99">
      <w:pPr>
        <w:pStyle w:val="Unittitle"/>
        <w:numPr>
          <w:ilvl w:val="0"/>
          <w:numId w:val="39"/>
        </w:numPr>
      </w:pPr>
      <w:r>
        <w:t>Health and safety</w:t>
      </w:r>
    </w:p>
    <w:p w14:paraId="7A020AB3" w14:textId="71FC08DB" w:rsidR="00694B00" w:rsidRPr="00692A45" w:rsidRDefault="00694B00" w:rsidP="00694B00">
      <w:pPr>
        <w:pStyle w:val="Heading1"/>
      </w:pPr>
      <w:r w:rsidRPr="00692A45">
        <w:t xml:space="preserve">Worksheet </w:t>
      </w:r>
      <w:r>
        <w:t>1</w:t>
      </w:r>
      <w:r w:rsidRPr="00692A45">
        <w:t xml:space="preserve">: </w:t>
      </w:r>
      <w:r w:rsidR="0065578B">
        <w:t>Health and safety in</w:t>
      </w:r>
      <w:r w:rsidR="00AF0086">
        <w:t xml:space="preserve"> </w:t>
      </w:r>
      <w:r w:rsidR="0065578B">
        <w:t>land-based industries</w:t>
      </w:r>
      <w:r w:rsidR="0065578B" w:rsidRPr="00692A45">
        <w:t xml:space="preserve"> (</w:t>
      </w:r>
      <w:r w:rsidR="002148B1">
        <w:t>tuto</w:t>
      </w:r>
      <w:r w:rsidR="0065578B">
        <w:t>r</w:t>
      </w:r>
      <w:r w:rsidR="0065578B" w:rsidRPr="00692A45">
        <w:t>)</w:t>
      </w:r>
    </w:p>
    <w:p w14:paraId="6C835E46" w14:textId="7D5A9B4F" w:rsidR="0065578B" w:rsidRDefault="0065578B" w:rsidP="0065578B">
      <w:pPr>
        <w:rPr>
          <w:rFonts w:cs="Arial"/>
          <w:szCs w:val="22"/>
        </w:rPr>
      </w:pPr>
      <w:r>
        <w:rPr>
          <w:rFonts w:cs="Arial"/>
          <w:szCs w:val="22"/>
        </w:rPr>
        <w:t xml:space="preserve">Identify the </w:t>
      </w:r>
      <w:r w:rsidR="00AF0086">
        <w:rPr>
          <w:rFonts w:cs="Arial"/>
          <w:szCs w:val="22"/>
        </w:rPr>
        <w:t xml:space="preserve">types </w:t>
      </w:r>
      <w:r>
        <w:rPr>
          <w:rFonts w:cs="Arial"/>
          <w:szCs w:val="22"/>
        </w:rPr>
        <w:t xml:space="preserve">of land-based industry </w:t>
      </w:r>
      <w:r w:rsidR="00AF0086">
        <w:rPr>
          <w:rFonts w:cs="Arial"/>
          <w:szCs w:val="22"/>
        </w:rPr>
        <w:t>shown in the</w:t>
      </w:r>
      <w:r>
        <w:rPr>
          <w:rFonts w:cs="Arial"/>
          <w:szCs w:val="22"/>
        </w:rPr>
        <w:t xml:space="preserve"> </w:t>
      </w:r>
      <w:r w:rsidR="00AF0086">
        <w:rPr>
          <w:rFonts w:cs="Arial"/>
          <w:szCs w:val="22"/>
        </w:rPr>
        <w:t>photographs</w:t>
      </w:r>
      <w:r>
        <w:rPr>
          <w:rFonts w:cs="Arial"/>
          <w:szCs w:val="22"/>
        </w:rPr>
        <w:t xml:space="preserve">. </w:t>
      </w:r>
      <w:r w:rsidR="008744C3">
        <w:rPr>
          <w:rFonts w:cs="Arial"/>
          <w:szCs w:val="22"/>
        </w:rPr>
        <w:t>Discuss</w:t>
      </w:r>
      <w:r w:rsidR="00AF0086">
        <w:t xml:space="preserve"> the </w:t>
      </w:r>
      <w:r w:rsidR="008744C3">
        <w:t>potential dangers present in each case and make a note of them below.</w:t>
      </w:r>
    </w:p>
    <w:p w14:paraId="1381768E" w14:textId="77777777" w:rsidR="00167953" w:rsidRDefault="00610ADB" w:rsidP="002148B1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4E2D217C" wp14:editId="39E6A900">
            <wp:simplePos x="0" y="0"/>
            <wp:positionH relativeFrom="margin">
              <wp:align>left</wp:align>
            </wp:positionH>
            <wp:positionV relativeFrom="paragraph">
              <wp:posOffset>147955</wp:posOffset>
            </wp:positionV>
            <wp:extent cx="3310890" cy="1821180"/>
            <wp:effectExtent l="0" t="0" r="3810" b="7620"/>
            <wp:wrapSquare wrapText="bothSides"/>
            <wp:docPr id="1407199717" name="Picture 1" descr="A dirt road with a tractor and building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199717" name="Picture 1" descr="A dirt road with a tractor and buildings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3685" cy="18225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1EF01D" w14:textId="2DC5ACC3" w:rsidR="002148B1" w:rsidRDefault="002148B1" w:rsidP="002148B1">
      <w:pPr>
        <w:pStyle w:val="Answer"/>
        <w:ind w:left="0"/>
      </w:pPr>
      <w:r>
        <w:t>S</w:t>
      </w:r>
      <w:r>
        <w:t>ector of land-based industry:</w:t>
      </w:r>
    </w:p>
    <w:p w14:paraId="7BEE7B52" w14:textId="77777777" w:rsidR="002148B1" w:rsidRPr="00162A6B" w:rsidRDefault="002148B1" w:rsidP="002148B1">
      <w:pPr>
        <w:pStyle w:val="Answer"/>
        <w:ind w:left="0"/>
        <w:rPr>
          <w:color w:val="FF0000"/>
        </w:rPr>
      </w:pPr>
      <w:r>
        <w:rPr>
          <w:color w:val="FF0000"/>
        </w:rPr>
        <w:t>Agriculture</w:t>
      </w:r>
    </w:p>
    <w:p w14:paraId="06FE037C" w14:textId="77777777" w:rsidR="002148B1" w:rsidRDefault="002148B1" w:rsidP="002148B1">
      <w:pPr>
        <w:pStyle w:val="Answer"/>
        <w:ind w:left="0"/>
      </w:pPr>
      <w:r>
        <w:t>Potential dangers related to this sector:</w:t>
      </w:r>
    </w:p>
    <w:p w14:paraId="59D867EA" w14:textId="77777777" w:rsidR="002148B1" w:rsidRDefault="002148B1" w:rsidP="002148B1">
      <w:pPr>
        <w:pStyle w:val="Answer"/>
        <w:ind w:left="0"/>
        <w:rPr>
          <w:color w:val="FF0000"/>
        </w:rPr>
      </w:pPr>
      <w:r>
        <w:rPr>
          <w:color w:val="FF0000"/>
        </w:rPr>
        <w:t>Large machinery</w:t>
      </w:r>
    </w:p>
    <w:p w14:paraId="5E175ADE" w14:textId="77777777" w:rsidR="002148B1" w:rsidRPr="00162A6B" w:rsidRDefault="002148B1" w:rsidP="002148B1">
      <w:pPr>
        <w:pStyle w:val="Answer"/>
        <w:ind w:left="0"/>
        <w:rPr>
          <w:color w:val="FF0000"/>
        </w:rPr>
      </w:pPr>
      <w:r>
        <w:rPr>
          <w:color w:val="FF0000"/>
        </w:rPr>
        <w:t>Uneven/slippery surfaces</w:t>
      </w:r>
    </w:p>
    <w:p w14:paraId="4105CED7" w14:textId="77777777" w:rsidR="002148B1" w:rsidRPr="00162A6B" w:rsidRDefault="002148B1" w:rsidP="002148B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Heavy materials in large piles which may be poorly organised</w:t>
      </w:r>
    </w:p>
    <w:p w14:paraId="16DCDFEE" w14:textId="77777777" w:rsidR="002148B1" w:rsidRPr="00162A6B" w:rsidRDefault="002148B1" w:rsidP="002148B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Buildings in poor repair</w:t>
      </w:r>
    </w:p>
    <w:p w14:paraId="32876E6D" w14:textId="33BE513E" w:rsidR="002148B1" w:rsidRDefault="002148B1" w:rsidP="002148B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Tools in poor working condition</w:t>
      </w:r>
    </w:p>
    <w:p w14:paraId="0BADF153" w14:textId="77777777" w:rsidR="00F40971" w:rsidRDefault="00F40971" w:rsidP="00646440">
      <w:pPr>
        <w:pStyle w:val="Answer"/>
        <w:ind w:left="0"/>
      </w:pPr>
    </w:p>
    <w:p w14:paraId="6041A7EE" w14:textId="70446A46" w:rsidR="00646440" w:rsidRDefault="00646440" w:rsidP="00646440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2CC1F55F" wp14:editId="2B6D78DD">
            <wp:simplePos x="0" y="0"/>
            <wp:positionH relativeFrom="margin">
              <wp:align>left</wp:align>
            </wp:positionH>
            <wp:positionV relativeFrom="paragraph">
              <wp:posOffset>8255</wp:posOffset>
            </wp:positionV>
            <wp:extent cx="3341370" cy="2225040"/>
            <wp:effectExtent l="0" t="0" r="0" b="3810"/>
            <wp:wrapSquare wrapText="bothSides"/>
            <wp:docPr id="1259129935" name="Picture 2" descr="A person in a tre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129935" name="Picture 2" descr="A person in a tree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4926" cy="22271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46440">
        <w:t>Sect</w:t>
      </w:r>
      <w:r>
        <w:t>or of land-based industry:</w:t>
      </w:r>
    </w:p>
    <w:p w14:paraId="51D450F1" w14:textId="77777777" w:rsidR="00646440" w:rsidRPr="00162A6B" w:rsidRDefault="00646440" w:rsidP="00646440">
      <w:pPr>
        <w:pStyle w:val="Answer"/>
        <w:ind w:left="0"/>
        <w:rPr>
          <w:color w:val="FF0000"/>
        </w:rPr>
      </w:pPr>
      <w:r>
        <w:rPr>
          <w:color w:val="FF0000"/>
        </w:rPr>
        <w:t>Arboriculture, countryside management</w:t>
      </w:r>
    </w:p>
    <w:p w14:paraId="59321493" w14:textId="77777777" w:rsidR="00646440" w:rsidRDefault="00646440" w:rsidP="00646440">
      <w:pPr>
        <w:pStyle w:val="Answer"/>
        <w:ind w:left="0"/>
      </w:pPr>
      <w:r>
        <w:t>Potential dangers related to this sector:</w:t>
      </w:r>
    </w:p>
    <w:p w14:paraId="714C423C" w14:textId="77777777" w:rsidR="00646440" w:rsidRPr="00162A6B" w:rsidRDefault="00646440" w:rsidP="00646440">
      <w:pPr>
        <w:pStyle w:val="Answer"/>
        <w:ind w:left="0"/>
        <w:rPr>
          <w:color w:val="FF0000"/>
        </w:rPr>
      </w:pPr>
      <w:r w:rsidRPr="00162A6B">
        <w:rPr>
          <w:color w:val="FF0000"/>
        </w:rPr>
        <w:t>Falling from height due to incorrect use of equipment, poorly functioning equipment or not using safety equipment</w:t>
      </w:r>
    </w:p>
    <w:p w14:paraId="1595FB26" w14:textId="77777777" w:rsidR="00646440" w:rsidRPr="00162A6B" w:rsidRDefault="00646440" w:rsidP="00646440">
      <w:pPr>
        <w:pStyle w:val="Answer"/>
        <w:ind w:left="0"/>
        <w:rPr>
          <w:color w:val="FF0000"/>
        </w:rPr>
      </w:pPr>
      <w:r w:rsidRPr="00162A6B">
        <w:rPr>
          <w:color w:val="FF0000"/>
        </w:rPr>
        <w:t xml:space="preserve">Being </w:t>
      </w:r>
      <w:r>
        <w:rPr>
          <w:color w:val="FF0000"/>
        </w:rPr>
        <w:t>struck</w:t>
      </w:r>
      <w:r w:rsidRPr="00162A6B">
        <w:rPr>
          <w:color w:val="FF0000"/>
        </w:rPr>
        <w:t xml:space="preserve"> by a large object (especially those</w:t>
      </w:r>
      <w:r>
        <w:rPr>
          <w:color w:val="FF0000"/>
        </w:rPr>
        <w:t xml:space="preserve"> people</w:t>
      </w:r>
      <w:r w:rsidRPr="00162A6B">
        <w:rPr>
          <w:color w:val="FF0000"/>
        </w:rPr>
        <w:t xml:space="preserve"> remaining on the ground)</w:t>
      </w:r>
    </w:p>
    <w:p w14:paraId="35D0A451" w14:textId="77777777" w:rsidR="00646440" w:rsidRPr="00162A6B" w:rsidRDefault="00646440" w:rsidP="00646440">
      <w:pPr>
        <w:pStyle w:val="Answer"/>
        <w:ind w:left="0"/>
        <w:rPr>
          <w:color w:val="FF0000"/>
        </w:rPr>
      </w:pPr>
      <w:r w:rsidRPr="00162A6B">
        <w:rPr>
          <w:color w:val="FF0000"/>
        </w:rPr>
        <w:t>Scratches</w:t>
      </w:r>
    </w:p>
    <w:p w14:paraId="203C8428" w14:textId="77777777" w:rsidR="00646440" w:rsidRPr="00162A6B" w:rsidRDefault="00646440" w:rsidP="00646440">
      <w:pPr>
        <w:pStyle w:val="Answer"/>
        <w:ind w:left="0"/>
        <w:rPr>
          <w:color w:val="FF0000"/>
        </w:rPr>
      </w:pPr>
      <w:r w:rsidRPr="00162A6B">
        <w:rPr>
          <w:color w:val="FF0000"/>
        </w:rPr>
        <w:t>Strains from difficult working positions</w:t>
      </w:r>
    </w:p>
    <w:p w14:paraId="4A2E5387" w14:textId="381949C9" w:rsidR="0065578B" w:rsidRDefault="0065578B" w:rsidP="00694B00">
      <w:pPr>
        <w:pStyle w:val="Answer"/>
        <w:ind w:left="0"/>
      </w:pPr>
    </w:p>
    <w:p w14:paraId="0982FF42" w14:textId="68FD425F" w:rsidR="0065578B" w:rsidRDefault="0065578B" w:rsidP="00694B00">
      <w:pPr>
        <w:pStyle w:val="Answer"/>
        <w:ind w:left="0"/>
      </w:pPr>
    </w:p>
    <w:p w14:paraId="3125EFA2" w14:textId="04DEBEA5" w:rsidR="00F40971" w:rsidRDefault="00A8373A" w:rsidP="00F40971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5FAB7444" wp14:editId="760ECEF1">
            <wp:simplePos x="0" y="0"/>
            <wp:positionH relativeFrom="margin">
              <wp:align>left</wp:align>
            </wp:positionH>
            <wp:positionV relativeFrom="paragraph">
              <wp:posOffset>38735</wp:posOffset>
            </wp:positionV>
            <wp:extent cx="3329940" cy="2225040"/>
            <wp:effectExtent l="0" t="0" r="3810" b="3810"/>
            <wp:wrapSquare wrapText="bothSides"/>
            <wp:docPr id="950401994" name="Picture 3" descr="A person in a blue shirt and white boots holding a clipbo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401994" name="Picture 3" descr="A person in a blue shirt and white boots holding a clipboard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7220" cy="22294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0971">
        <w:t>Sec</w:t>
      </w:r>
      <w:r w:rsidR="00F40971">
        <w:t>tor of land-based industry:</w:t>
      </w:r>
    </w:p>
    <w:p w14:paraId="1766EBE7" w14:textId="77777777" w:rsidR="00F40971" w:rsidRPr="00162A6B" w:rsidRDefault="00F40971" w:rsidP="00F40971">
      <w:pPr>
        <w:pStyle w:val="Answer"/>
        <w:ind w:left="0"/>
        <w:rPr>
          <w:color w:val="FF0000"/>
        </w:rPr>
      </w:pPr>
      <w:r>
        <w:rPr>
          <w:color w:val="FF0000"/>
        </w:rPr>
        <w:t>Animal management, agriculture</w:t>
      </w:r>
    </w:p>
    <w:p w14:paraId="6274AC6C" w14:textId="77777777" w:rsidR="00F40971" w:rsidRDefault="00F40971" w:rsidP="00F40971">
      <w:pPr>
        <w:pStyle w:val="Answer"/>
        <w:ind w:left="0"/>
      </w:pPr>
      <w:r>
        <w:t>Potential dangers related to this sector:</w:t>
      </w:r>
    </w:p>
    <w:p w14:paraId="31078B38" w14:textId="77777777" w:rsidR="00F40971" w:rsidRPr="00162A6B" w:rsidRDefault="00F40971" w:rsidP="00F40971">
      <w:pPr>
        <w:pStyle w:val="Answer"/>
        <w:ind w:left="0"/>
        <w:rPr>
          <w:color w:val="FF0000"/>
        </w:rPr>
      </w:pPr>
      <w:r w:rsidRPr="00162A6B">
        <w:rPr>
          <w:color w:val="FF0000"/>
        </w:rPr>
        <w:t xml:space="preserve">Kicked or trampled by </w:t>
      </w:r>
      <w:r>
        <w:rPr>
          <w:color w:val="FF0000"/>
        </w:rPr>
        <w:t>a</w:t>
      </w:r>
      <w:r w:rsidRPr="00162A6B">
        <w:rPr>
          <w:color w:val="FF0000"/>
        </w:rPr>
        <w:t xml:space="preserve"> large animal</w:t>
      </w:r>
    </w:p>
    <w:p w14:paraId="0974B0F9" w14:textId="77777777" w:rsidR="00F40971" w:rsidRPr="00162A6B" w:rsidRDefault="00F40971" w:rsidP="00F4097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Slippery or uneven surfaces</w:t>
      </w:r>
    </w:p>
    <w:p w14:paraId="5CB5FAD3" w14:textId="77777777" w:rsidR="00F40971" w:rsidRPr="00162A6B" w:rsidRDefault="00F40971" w:rsidP="00F4097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Strains from difficult working positions</w:t>
      </w:r>
    </w:p>
    <w:p w14:paraId="4C645D99" w14:textId="77777777" w:rsidR="00F40971" w:rsidRPr="00162A6B" w:rsidRDefault="00F40971" w:rsidP="00F4097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Zoonotic diseases</w:t>
      </w:r>
    </w:p>
    <w:p w14:paraId="30E92855" w14:textId="684ECB1A" w:rsidR="0065578B" w:rsidRDefault="0065578B" w:rsidP="00694B00">
      <w:pPr>
        <w:pStyle w:val="Answer"/>
        <w:ind w:left="0"/>
      </w:pPr>
    </w:p>
    <w:p w14:paraId="3964C223" w14:textId="692ED3E4" w:rsidR="0065578B" w:rsidRDefault="0065578B" w:rsidP="00694B00">
      <w:pPr>
        <w:pStyle w:val="Answer"/>
        <w:ind w:left="0"/>
      </w:pPr>
    </w:p>
    <w:p w14:paraId="4ECF6EEC" w14:textId="76D7900D" w:rsidR="0065578B" w:rsidRDefault="0065578B" w:rsidP="00694B00">
      <w:pPr>
        <w:pStyle w:val="Answer"/>
        <w:ind w:left="0"/>
      </w:pPr>
    </w:p>
    <w:p w14:paraId="3F00E903" w14:textId="7160AD49" w:rsidR="00676B6D" w:rsidRDefault="00450BB9" w:rsidP="00676B6D">
      <w:pPr>
        <w:pStyle w:val="Answer"/>
        <w:ind w:left="0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6B4EEE5E" wp14:editId="0248ACD4">
            <wp:simplePos x="0" y="0"/>
            <wp:positionH relativeFrom="margin">
              <wp:posOffset>10160</wp:posOffset>
            </wp:positionH>
            <wp:positionV relativeFrom="paragraph">
              <wp:posOffset>8255</wp:posOffset>
            </wp:positionV>
            <wp:extent cx="3033395" cy="2026920"/>
            <wp:effectExtent l="0" t="0" r="0" b="0"/>
            <wp:wrapSquare wrapText="bothSides"/>
            <wp:docPr id="622213708" name="Picture 4" descr="A person cutting grass with sciss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213708" name="Picture 4" descr="A person cutting grass with scissors&#10;&#10;Description automatically generated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339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6B6D">
        <w:t>S</w:t>
      </w:r>
      <w:r w:rsidR="00676B6D">
        <w:t>ector of land-based industry:</w:t>
      </w:r>
    </w:p>
    <w:p w14:paraId="20F7DB61" w14:textId="77777777" w:rsidR="00676B6D" w:rsidRPr="00162A6B" w:rsidRDefault="00676B6D" w:rsidP="00676B6D">
      <w:pPr>
        <w:pStyle w:val="Answer"/>
        <w:ind w:left="0"/>
        <w:rPr>
          <w:color w:val="FF0000"/>
        </w:rPr>
      </w:pPr>
      <w:r>
        <w:rPr>
          <w:color w:val="FF0000"/>
        </w:rPr>
        <w:t>Horticulture and landscaping</w:t>
      </w:r>
    </w:p>
    <w:p w14:paraId="5FA7D00F" w14:textId="77777777" w:rsidR="00676B6D" w:rsidRDefault="00676B6D" w:rsidP="00676B6D">
      <w:pPr>
        <w:pStyle w:val="Answer"/>
        <w:ind w:left="0"/>
      </w:pPr>
      <w:r>
        <w:t>Potential dangers related to this sector:</w:t>
      </w:r>
    </w:p>
    <w:p w14:paraId="43E5B5A7" w14:textId="77777777" w:rsidR="00676B6D" w:rsidRPr="00162A6B" w:rsidRDefault="00676B6D" w:rsidP="00676B6D">
      <w:pPr>
        <w:pStyle w:val="Answer"/>
        <w:ind w:left="0"/>
        <w:rPr>
          <w:color w:val="FF0000"/>
        </w:rPr>
      </w:pPr>
      <w:r w:rsidRPr="00162A6B">
        <w:rPr>
          <w:color w:val="FF0000"/>
        </w:rPr>
        <w:t xml:space="preserve">Poor working positions leading to muscle problems </w:t>
      </w:r>
    </w:p>
    <w:p w14:paraId="5E769837" w14:textId="77777777" w:rsidR="00676B6D" w:rsidRPr="00162A6B" w:rsidRDefault="00676B6D" w:rsidP="00676B6D">
      <w:pPr>
        <w:pStyle w:val="Answer"/>
        <w:ind w:left="0"/>
        <w:rPr>
          <w:color w:val="FF0000"/>
        </w:rPr>
      </w:pPr>
      <w:r w:rsidRPr="00162A6B">
        <w:rPr>
          <w:color w:val="FF0000"/>
        </w:rPr>
        <w:t>Strains from heavy lifting</w:t>
      </w:r>
    </w:p>
    <w:p w14:paraId="06BA59F0" w14:textId="77777777" w:rsidR="00676B6D" w:rsidRPr="00162A6B" w:rsidRDefault="00676B6D" w:rsidP="00676B6D">
      <w:pPr>
        <w:pStyle w:val="Answer"/>
        <w:ind w:left="0"/>
        <w:rPr>
          <w:color w:val="FF0000"/>
        </w:rPr>
      </w:pPr>
      <w:r w:rsidRPr="00162A6B">
        <w:rPr>
          <w:color w:val="FF0000"/>
        </w:rPr>
        <w:t>Exposure to plants which may cause allergic reactions</w:t>
      </w:r>
    </w:p>
    <w:p w14:paraId="36190B81" w14:textId="77777777" w:rsidR="00676B6D" w:rsidRPr="00162A6B" w:rsidRDefault="00676B6D" w:rsidP="00676B6D">
      <w:pPr>
        <w:pStyle w:val="Answer"/>
        <w:ind w:left="0"/>
        <w:rPr>
          <w:color w:val="FF0000"/>
        </w:rPr>
      </w:pPr>
      <w:r w:rsidRPr="00162A6B">
        <w:rPr>
          <w:color w:val="FF0000"/>
        </w:rPr>
        <w:t>Incorrect use of sharp tools resulting in injuries</w:t>
      </w:r>
    </w:p>
    <w:p w14:paraId="4843B98A" w14:textId="79DB19FE" w:rsidR="0065578B" w:rsidRDefault="0065578B" w:rsidP="00676B6D">
      <w:pPr>
        <w:pStyle w:val="Answer"/>
        <w:ind w:left="0"/>
      </w:pPr>
    </w:p>
    <w:p w14:paraId="3C8985D1" w14:textId="046E24C4" w:rsidR="0065578B" w:rsidRDefault="00676B6D" w:rsidP="00694B00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51D405D4" wp14:editId="2491EA18">
            <wp:simplePos x="0" y="0"/>
            <wp:positionH relativeFrom="column">
              <wp:posOffset>20320</wp:posOffset>
            </wp:positionH>
            <wp:positionV relativeFrom="paragraph">
              <wp:posOffset>170815</wp:posOffset>
            </wp:positionV>
            <wp:extent cx="3020060" cy="2011680"/>
            <wp:effectExtent l="0" t="0" r="8890" b="7620"/>
            <wp:wrapSquare wrapText="bothSides"/>
            <wp:docPr id="1750261271" name="Picture 5" descr="A person using a chainsaw to cut a tre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261271" name="Picture 5" descr="A person using a chainsaw to cut a tree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06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46D405" w14:textId="0EBD6542" w:rsidR="00EF4361" w:rsidRDefault="00EF4361" w:rsidP="00EF4361">
      <w:pPr>
        <w:pStyle w:val="Answer"/>
        <w:ind w:left="0"/>
      </w:pPr>
      <w:r>
        <w:t>S</w:t>
      </w:r>
      <w:r>
        <w:t>ector of land-based industry:</w:t>
      </w:r>
    </w:p>
    <w:p w14:paraId="5040C45B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>
        <w:rPr>
          <w:color w:val="FF0000"/>
        </w:rPr>
        <w:t>Forestry</w:t>
      </w:r>
    </w:p>
    <w:p w14:paraId="5FB9B4F1" w14:textId="77777777" w:rsidR="00EF4361" w:rsidRDefault="00EF4361" w:rsidP="00EF4361">
      <w:pPr>
        <w:pStyle w:val="Answer"/>
        <w:ind w:left="0"/>
      </w:pPr>
      <w:r>
        <w:t>Potential dangers related to this sector:</w:t>
      </w:r>
    </w:p>
    <w:p w14:paraId="725F723D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Large machinery where visibility is not always good</w:t>
      </w:r>
    </w:p>
    <w:p w14:paraId="52AE958E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Falling trees</w:t>
      </w:r>
    </w:p>
    <w:p w14:paraId="0EAC4B1F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Dangerous equipment such as chainsaws</w:t>
      </w:r>
    </w:p>
    <w:p w14:paraId="02CA9246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High levels of noise</w:t>
      </w:r>
    </w:p>
    <w:p w14:paraId="305A28C6" w14:textId="77777777" w:rsidR="00EF4361" w:rsidRPr="00162A6B" w:rsidRDefault="00EF4361" w:rsidP="00EF4361">
      <w:pPr>
        <w:pStyle w:val="Answer"/>
        <w:ind w:left="0"/>
        <w:rPr>
          <w:color w:val="FF0000"/>
        </w:rPr>
      </w:pPr>
      <w:r w:rsidRPr="00162A6B">
        <w:rPr>
          <w:color w:val="FF0000"/>
        </w:rPr>
        <w:t>Uneven surfaces</w:t>
      </w:r>
    </w:p>
    <w:p w14:paraId="5DFC4506" w14:textId="49428E44" w:rsidR="0065578B" w:rsidRDefault="00EF4361" w:rsidP="00694B00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2164FC2C" wp14:editId="710E17F6">
            <wp:simplePos x="0" y="0"/>
            <wp:positionH relativeFrom="column">
              <wp:posOffset>27940</wp:posOffset>
            </wp:positionH>
            <wp:positionV relativeFrom="paragraph">
              <wp:posOffset>203835</wp:posOffset>
            </wp:positionV>
            <wp:extent cx="2996565" cy="1828800"/>
            <wp:effectExtent l="0" t="0" r="0" b="0"/>
            <wp:wrapSquare wrapText="bothSides"/>
            <wp:docPr id="1956320605" name="Picture 6" descr="A group of people riding hors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320605" name="Picture 6" descr="A group of people riding horses&#10;&#10;Description automatically generated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56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33CDAD" w14:textId="2F4E5686" w:rsidR="001F12D9" w:rsidRDefault="001F12D9" w:rsidP="001F12D9">
      <w:pPr>
        <w:pStyle w:val="Answer"/>
        <w:ind w:left="0"/>
      </w:pPr>
      <w:r>
        <w:t>S</w:t>
      </w:r>
      <w:r>
        <w:t>ector of land-based industry:</w:t>
      </w:r>
    </w:p>
    <w:p w14:paraId="70663019" w14:textId="77777777" w:rsidR="001F12D9" w:rsidRPr="00162A6B" w:rsidRDefault="001F12D9" w:rsidP="001F12D9">
      <w:pPr>
        <w:pStyle w:val="Answer"/>
        <w:ind w:left="0"/>
        <w:rPr>
          <w:color w:val="FF0000"/>
        </w:rPr>
      </w:pPr>
      <w:r>
        <w:rPr>
          <w:color w:val="FF0000"/>
        </w:rPr>
        <w:t>Animal management (equine)</w:t>
      </w:r>
    </w:p>
    <w:p w14:paraId="1B502F83" w14:textId="69100A5B" w:rsidR="001F12D9" w:rsidRDefault="001F12D9" w:rsidP="001F12D9">
      <w:pPr>
        <w:pStyle w:val="Answer"/>
        <w:ind w:left="0"/>
      </w:pPr>
      <w:r>
        <w:t>Potential dangers related to this sector:</w:t>
      </w:r>
    </w:p>
    <w:p w14:paraId="6E3B74F3" w14:textId="5CF69431" w:rsidR="001F12D9" w:rsidRPr="00E22D46" w:rsidRDefault="001F12D9" w:rsidP="001F12D9">
      <w:pPr>
        <w:pStyle w:val="Answer"/>
        <w:ind w:left="0"/>
        <w:rPr>
          <w:color w:val="FF0000"/>
        </w:rPr>
      </w:pPr>
      <w:r w:rsidRPr="00E22D46">
        <w:rPr>
          <w:color w:val="FF0000"/>
        </w:rPr>
        <w:t xml:space="preserve">Kicked, trampled or dragged by </w:t>
      </w:r>
      <w:r>
        <w:rPr>
          <w:color w:val="FF0000"/>
        </w:rPr>
        <w:t>an</w:t>
      </w:r>
      <w:r w:rsidRPr="00E22D46">
        <w:rPr>
          <w:color w:val="FF0000"/>
        </w:rPr>
        <w:t xml:space="preserve"> animal</w:t>
      </w:r>
    </w:p>
    <w:p w14:paraId="7A028F9A" w14:textId="38E3758E" w:rsidR="001F12D9" w:rsidRPr="00E22D46" w:rsidRDefault="001F12D9" w:rsidP="001F12D9">
      <w:pPr>
        <w:pStyle w:val="Answer"/>
        <w:ind w:left="0"/>
        <w:rPr>
          <w:color w:val="FF0000"/>
        </w:rPr>
      </w:pPr>
      <w:r w:rsidRPr="00E22D46">
        <w:rPr>
          <w:color w:val="FF0000"/>
        </w:rPr>
        <w:t>Exposure to dust</w:t>
      </w:r>
    </w:p>
    <w:p w14:paraId="4F4BF491" w14:textId="2DD44362" w:rsidR="001F12D9" w:rsidRPr="00E22D46" w:rsidRDefault="001F12D9" w:rsidP="001F12D9">
      <w:pPr>
        <w:pStyle w:val="Answer"/>
        <w:ind w:left="0"/>
        <w:rPr>
          <w:color w:val="FF0000"/>
        </w:rPr>
      </w:pPr>
      <w:r w:rsidRPr="00E22D46">
        <w:rPr>
          <w:color w:val="FF0000"/>
        </w:rPr>
        <w:t xml:space="preserve">Falling from </w:t>
      </w:r>
      <w:r>
        <w:rPr>
          <w:color w:val="FF0000"/>
        </w:rPr>
        <w:t>a</w:t>
      </w:r>
      <w:r w:rsidRPr="00E22D46">
        <w:rPr>
          <w:color w:val="FF0000"/>
        </w:rPr>
        <w:t xml:space="preserve"> horse</w:t>
      </w:r>
    </w:p>
    <w:p w14:paraId="2FF22EA0" w14:textId="3B268605" w:rsidR="001F12D9" w:rsidRPr="00E22D46" w:rsidRDefault="001F12D9" w:rsidP="001F12D9">
      <w:pPr>
        <w:pStyle w:val="Answer"/>
        <w:ind w:left="0"/>
        <w:rPr>
          <w:color w:val="FF0000"/>
        </w:rPr>
      </w:pPr>
      <w:r w:rsidRPr="00E22D46">
        <w:rPr>
          <w:color w:val="FF0000"/>
        </w:rPr>
        <w:t>Uneven or slippery surfaces</w:t>
      </w:r>
    </w:p>
    <w:p w14:paraId="78F382B1" w14:textId="6C593BE5" w:rsidR="001F12D9" w:rsidRPr="00E22D46" w:rsidRDefault="001F12D9" w:rsidP="001F12D9">
      <w:pPr>
        <w:pStyle w:val="Answer"/>
        <w:ind w:left="0"/>
        <w:rPr>
          <w:color w:val="FF0000"/>
        </w:rPr>
      </w:pPr>
      <w:r w:rsidRPr="00E22D46">
        <w:rPr>
          <w:color w:val="FF0000"/>
        </w:rPr>
        <w:t>Poor working postures</w:t>
      </w:r>
    </w:p>
    <w:p w14:paraId="029A4FEF" w14:textId="7226B15D" w:rsidR="0065578B" w:rsidRDefault="0065578B" w:rsidP="00694B00">
      <w:pPr>
        <w:pStyle w:val="Answer"/>
        <w:ind w:left="0"/>
      </w:pPr>
    </w:p>
    <w:p w14:paraId="34AB7EF7" w14:textId="35AD6212" w:rsidR="001F12D9" w:rsidRDefault="001F12D9" w:rsidP="001F12D9">
      <w:pPr>
        <w:pStyle w:val="Answer"/>
        <w:ind w:left="0"/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189F4212" wp14:editId="43BE6F03">
            <wp:simplePos x="0" y="0"/>
            <wp:positionH relativeFrom="margin">
              <wp:posOffset>45720</wp:posOffset>
            </wp:positionH>
            <wp:positionV relativeFrom="paragraph">
              <wp:posOffset>36195</wp:posOffset>
            </wp:positionV>
            <wp:extent cx="2995930" cy="1684020"/>
            <wp:effectExtent l="0" t="0" r="0" b="0"/>
            <wp:wrapSquare wrapText="bothSides"/>
            <wp:docPr id="438734884" name="Picture 7" descr="A room with plants on shelv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734884" name="Picture 7" descr="A room with plants on shelves&#10;&#10;Description automatically generated with medium confidence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5930" cy="1684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Sector of land-based industry:</w:t>
      </w:r>
    </w:p>
    <w:p w14:paraId="581856AE" w14:textId="3F0A31C1" w:rsidR="001F12D9" w:rsidRPr="009F7E4D" w:rsidRDefault="001F12D9" w:rsidP="001F12D9">
      <w:pPr>
        <w:pStyle w:val="Answer"/>
        <w:ind w:left="0"/>
        <w:rPr>
          <w:color w:val="FF0000"/>
        </w:rPr>
      </w:pPr>
      <w:r w:rsidRPr="009F7E4D">
        <w:rPr>
          <w:color w:val="FF0000"/>
        </w:rPr>
        <w:t>Floristry</w:t>
      </w:r>
    </w:p>
    <w:p w14:paraId="3D99110B" w14:textId="304C342A" w:rsidR="001F12D9" w:rsidRDefault="001F12D9" w:rsidP="001F12D9">
      <w:pPr>
        <w:pStyle w:val="Answer"/>
        <w:ind w:left="0"/>
      </w:pPr>
      <w:r>
        <w:t>Potential dangers related to this sector</w:t>
      </w:r>
      <w:r w:rsidR="009F7E4D">
        <w:t>:</w:t>
      </w:r>
    </w:p>
    <w:p w14:paraId="02D72AFC" w14:textId="47BE9318" w:rsidR="001F12D9" w:rsidRPr="00274BF6" w:rsidRDefault="00101FAD" w:rsidP="001F12D9">
      <w:pPr>
        <w:pStyle w:val="Answer"/>
        <w:ind w:left="0"/>
        <w:rPr>
          <w:color w:val="FF0000"/>
        </w:rPr>
      </w:pPr>
      <w:r w:rsidRPr="00274BF6">
        <w:rPr>
          <w:color w:val="FF0000"/>
        </w:rPr>
        <w:t>Injuries caused by lifting and carrying</w:t>
      </w:r>
    </w:p>
    <w:p w14:paraId="1358A9D5" w14:textId="3B8A12FC" w:rsidR="00101FAD" w:rsidRPr="00274BF6" w:rsidRDefault="00101FAD" w:rsidP="001F12D9">
      <w:pPr>
        <w:pStyle w:val="Answer"/>
        <w:ind w:left="0"/>
        <w:rPr>
          <w:color w:val="FF0000"/>
        </w:rPr>
      </w:pPr>
      <w:r w:rsidRPr="00274BF6">
        <w:rPr>
          <w:color w:val="FF0000"/>
        </w:rPr>
        <w:t xml:space="preserve">Risks </w:t>
      </w:r>
      <w:r w:rsidR="00476ECD" w:rsidRPr="00274BF6">
        <w:rPr>
          <w:color w:val="FF0000"/>
        </w:rPr>
        <w:t>from using sharp tools</w:t>
      </w:r>
    </w:p>
    <w:p w14:paraId="76351514" w14:textId="7EACAAE7" w:rsidR="000A35A0" w:rsidRPr="00274BF6" w:rsidRDefault="000A35A0" w:rsidP="001F12D9">
      <w:pPr>
        <w:pStyle w:val="Answer"/>
        <w:ind w:left="0"/>
        <w:rPr>
          <w:color w:val="FF0000"/>
        </w:rPr>
      </w:pPr>
      <w:r w:rsidRPr="00274BF6">
        <w:rPr>
          <w:color w:val="FF0000"/>
        </w:rPr>
        <w:t>Slippery surfaces</w:t>
      </w:r>
    </w:p>
    <w:p w14:paraId="1D4249D8" w14:textId="77777777" w:rsidR="00476ECD" w:rsidRDefault="00476ECD" w:rsidP="001F12D9">
      <w:pPr>
        <w:pStyle w:val="Answer"/>
        <w:ind w:left="0"/>
      </w:pPr>
    </w:p>
    <w:p w14:paraId="199D01B3" w14:textId="2E1EA3D6" w:rsidR="0065578B" w:rsidRDefault="0065578B" w:rsidP="00694B00">
      <w:pPr>
        <w:pStyle w:val="Answer"/>
        <w:ind w:left="0"/>
      </w:pPr>
    </w:p>
    <w:p w14:paraId="43EFAF40" w14:textId="579E6314" w:rsidR="009E27A7" w:rsidRDefault="009E27A7" w:rsidP="009E27A7">
      <w:pPr>
        <w:pStyle w:val="Answer"/>
        <w:ind w:left="0"/>
      </w:pPr>
    </w:p>
    <w:p w14:paraId="2ACDD9DF" w14:textId="21B89B1F" w:rsidR="0065578B" w:rsidRDefault="0065578B" w:rsidP="00694B00">
      <w:pPr>
        <w:pStyle w:val="Answer"/>
        <w:ind w:left="0"/>
      </w:pPr>
    </w:p>
    <w:sectPr w:rsidR="0065578B" w:rsidSect="00F03E33">
      <w:headerReference w:type="default" r:id="rId17"/>
      <w:footerReference w:type="default" r:id="rId18"/>
      <w:pgSz w:w="11900" w:h="16840"/>
      <w:pgMar w:top="2155" w:right="1191" w:bottom="1247" w:left="1191" w:header="567" w:footer="56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CC357E" w14:textId="77777777" w:rsidR="00D9645E" w:rsidRDefault="00D9645E">
      <w:pPr>
        <w:spacing w:before="0" w:after="0"/>
      </w:pPr>
      <w:r>
        <w:separator/>
      </w:r>
    </w:p>
  </w:endnote>
  <w:endnote w:type="continuationSeparator" w:id="0">
    <w:p w14:paraId="5ACFF11F" w14:textId="77777777" w:rsidR="00D9645E" w:rsidRDefault="00D9645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6D52A4" w14:textId="136ADF7B" w:rsidR="00110217" w:rsidRPr="00F03E33" w:rsidRDefault="003F7F14" w:rsidP="009372F9">
    <w:pPr>
      <w:pStyle w:val="Footer"/>
      <w:pBdr>
        <w:top w:val="single" w:sz="4" w:space="12" w:color="0077E3"/>
      </w:pBdr>
      <w:tabs>
        <w:tab w:val="clear" w:pos="9639"/>
        <w:tab w:val="clear" w:pos="11199"/>
        <w:tab w:val="left" w:pos="7860"/>
      </w:tabs>
      <w:spacing w:before="0"/>
      <w:ind w:left="0"/>
      <w:jc w:val="both"/>
      <w:rPr>
        <w:rFonts w:cs="Arial"/>
      </w:rPr>
    </w:pPr>
    <w:r>
      <w:rPr>
        <w:rFonts w:cs="Arial"/>
        <w:noProof/>
      </w:rPr>
      <w:drawing>
        <wp:anchor distT="0" distB="0" distL="114300" distR="114300" simplePos="0" relativeHeight="251663360" behindDoc="1" locked="0" layoutInCell="1" allowOverlap="1" wp14:anchorId="21F2758D" wp14:editId="4BCFA380">
          <wp:simplePos x="0" y="0"/>
          <wp:positionH relativeFrom="margin">
            <wp:posOffset>5550740</wp:posOffset>
          </wp:positionH>
          <wp:positionV relativeFrom="bottomMargin">
            <wp:posOffset>271145</wp:posOffset>
          </wp:positionV>
          <wp:extent cx="496311" cy="298800"/>
          <wp:effectExtent l="0" t="0" r="0" b="635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6311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03E33" w:rsidRPr="001C75AD">
      <w:rPr>
        <w:rFonts w:cs="Arial"/>
      </w:rPr>
      <w:t xml:space="preserve">Page </w:t>
    </w:r>
    <w:r w:rsidR="00F03E33">
      <w:fldChar w:fldCharType="begin"/>
    </w:r>
    <w:r w:rsidR="00F03E33">
      <w:instrText xml:space="preserve"> PAGE   \* MERGEFORMAT </w:instrText>
    </w:r>
    <w:r w:rsidR="00F03E33">
      <w:fldChar w:fldCharType="separate"/>
    </w:r>
    <w:r w:rsidR="00F03E33">
      <w:t>1</w:t>
    </w:r>
    <w:r w:rsidR="00F03E33">
      <w:rPr>
        <w:rFonts w:cs="Arial"/>
        <w:noProof/>
      </w:rPr>
      <w:fldChar w:fldCharType="end"/>
    </w:r>
    <w:r w:rsidR="00F03E33" w:rsidRPr="001C75AD">
      <w:rPr>
        <w:rFonts w:cs="Arial"/>
      </w:rPr>
      <w:t xml:space="preserve"> of </w:t>
    </w:r>
    <w:fldSimple w:instr=" NUMPAGES   \* MERGEFORMAT ">
      <w:r w:rsidR="00F03E33">
        <w:t>1</w:t>
      </w:r>
    </w:fldSimple>
    <w:r w:rsidR="009372F9">
      <w:t xml:space="preserve">      </w:t>
    </w:r>
    <w:r w:rsidR="00497A33">
      <w:t xml:space="preserve">                </w:t>
    </w:r>
    <w:r w:rsidR="009372F9">
      <w:t xml:space="preserve"> </w:t>
    </w:r>
    <w:r w:rsidR="00497A33" w:rsidRPr="00A61555">
      <w:t>© 202</w:t>
    </w:r>
    <w:r w:rsidR="0024661D">
      <w:t>3</w:t>
    </w:r>
    <w:r w:rsidR="00497A33" w:rsidRPr="00A61555">
      <w:t xml:space="preserve"> City and Guilds of London Institute. All rights reserved.</w:t>
    </w:r>
    <w:r w:rsidR="009372F9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077B78" w14:textId="77777777" w:rsidR="00D9645E" w:rsidRDefault="00D9645E">
      <w:pPr>
        <w:spacing w:before="0" w:after="0"/>
      </w:pPr>
      <w:r>
        <w:separator/>
      </w:r>
    </w:p>
  </w:footnote>
  <w:footnote w:type="continuationSeparator" w:id="0">
    <w:p w14:paraId="517DF4EE" w14:textId="77777777" w:rsidR="00D9645E" w:rsidRDefault="00D9645E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230F06" w14:textId="77777777" w:rsidR="008A2020" w:rsidRPr="001F2282" w:rsidRDefault="008A2020" w:rsidP="008A2020">
    <w:pPr>
      <w:tabs>
        <w:tab w:val="left" w:pos="12572"/>
      </w:tabs>
      <w:spacing w:before="0" w:after="0" w:line="360" w:lineRule="exact"/>
      <w:rPr>
        <w:b/>
        <w:bCs/>
        <w:sz w:val="24"/>
      </w:rPr>
    </w:pPr>
    <w:r w:rsidRPr="001F2282">
      <w:rPr>
        <w:rFonts w:cs="Arial"/>
        <w:noProof/>
        <w:sz w:val="24"/>
      </w:rPr>
      <w:drawing>
        <wp:anchor distT="0" distB="0" distL="114300" distR="114300" simplePos="0" relativeHeight="251665408" behindDoc="0" locked="0" layoutInCell="1" allowOverlap="1" wp14:anchorId="52A1876B" wp14:editId="19D4E65F">
          <wp:simplePos x="0" y="0"/>
          <wp:positionH relativeFrom="margin">
            <wp:posOffset>4317365</wp:posOffset>
          </wp:positionH>
          <wp:positionV relativeFrom="margin">
            <wp:posOffset>-942975</wp:posOffset>
          </wp:positionV>
          <wp:extent cx="1771650" cy="369570"/>
          <wp:effectExtent l="0" t="0" r="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1650" cy="3695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F2282">
      <w:rPr>
        <w:rFonts w:cs="Arial"/>
        <w:noProof/>
        <w:sz w:val="24"/>
      </w:rPr>
      <w:t>T Level Technical Qualifications in</w:t>
    </w:r>
    <w:r w:rsidRPr="001F2282">
      <w:rPr>
        <w:sz w:val="24"/>
      </w:rPr>
      <w:t xml:space="preserve"> </w:t>
    </w:r>
    <w:r w:rsidRPr="001F2282">
      <w:rPr>
        <w:b/>
        <w:bCs/>
        <w:sz w:val="24"/>
      </w:rPr>
      <w:br/>
    </w:r>
    <w:r w:rsidRPr="001F2282">
      <w:rPr>
        <w:rFonts w:cs="Arial"/>
        <w:b/>
        <w:bCs/>
        <w:color w:val="000000"/>
        <w:sz w:val="24"/>
      </w:rPr>
      <w:t xml:space="preserve">Agriculture, Environment and Animal Care </w:t>
    </w:r>
    <w:r w:rsidRPr="001F2282">
      <w:rPr>
        <w:b/>
        <w:bCs/>
        <w:sz w:val="24"/>
      </w:rPr>
      <w:t>(Level 3)</w:t>
    </w:r>
  </w:p>
  <w:p w14:paraId="19043CE9" w14:textId="77777777" w:rsidR="008A2020" w:rsidRPr="001F2282" w:rsidRDefault="008A2020" w:rsidP="008A2020">
    <w:pPr>
      <w:tabs>
        <w:tab w:val="left" w:pos="12572"/>
      </w:tabs>
      <w:spacing w:before="0" w:after="0" w:line="320" w:lineRule="exact"/>
      <w:rPr>
        <w:color w:val="0077E3"/>
        <w:sz w:val="24"/>
        <w:vertAlign w:val="subscript"/>
      </w:rPr>
    </w:pPr>
    <w:r w:rsidRPr="001F2282">
      <w:rPr>
        <w:noProof/>
        <w:color w:val="0077E3"/>
        <w:sz w:val="24"/>
      </w:rPr>
      <mc:AlternateContent>
        <mc:Choice Requires="wps">
          <w:drawing>
            <wp:anchor distT="0" distB="0" distL="114300" distR="114300" simplePos="0" relativeHeight="251666432" behindDoc="0" locked="1" layoutInCell="1" allowOverlap="1" wp14:anchorId="17967D77" wp14:editId="0358057E">
              <wp:simplePos x="0" y="0"/>
              <wp:positionH relativeFrom="margin">
                <wp:posOffset>0</wp:posOffset>
              </wp:positionH>
              <wp:positionV relativeFrom="page">
                <wp:posOffset>1080135</wp:posOffset>
              </wp:positionV>
              <wp:extent cx="6048000" cy="0"/>
              <wp:effectExtent l="0" t="0" r="10160" b="12700"/>
              <wp:wrapNone/>
              <wp:docPr id="11" name="Straight Connector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48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BDA06BF" id="Straight Connector 11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0,85.05pt" to="476.2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" strokecolor="#5b9bd5 [3204]" strokeweight=".5pt">
              <v:stroke joinstyle="miter"/>
              <w10:wrap anchorx="margin" anchory="page"/>
              <w10:anchorlock/>
            </v:line>
          </w:pict>
        </mc:Fallback>
      </mc:AlternateContent>
    </w:r>
    <w:r w:rsidRPr="001F2282">
      <w:rPr>
        <w:color w:val="0077E3"/>
        <w:sz w:val="24"/>
      </w:rPr>
      <w:t>300 Agriculture, Environmental and Animal Care Common Core</w:t>
    </w:r>
  </w:p>
  <w:p w14:paraId="6D5BF42A" w14:textId="5B8223AC" w:rsidR="00110217" w:rsidRPr="00F03E33" w:rsidRDefault="00110217" w:rsidP="00CB597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1C1836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D302E61"/>
    <w:multiLevelType w:val="multilevel"/>
    <w:tmpl w:val="140C80C2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D679A2"/>
    <w:multiLevelType w:val="hybridMultilevel"/>
    <w:tmpl w:val="510A5A9E"/>
    <w:lvl w:ilvl="0" w:tplc="D7CA0F78">
      <w:start w:val="1"/>
      <w:numFmt w:val="bullet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556274"/>
    <w:multiLevelType w:val="hybridMultilevel"/>
    <w:tmpl w:val="53C2A10C"/>
    <w:lvl w:ilvl="0" w:tplc="E7C400D6">
      <w:start w:val="1"/>
      <w:numFmt w:val="bullet"/>
      <w:pStyle w:val="Normalbulletlis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77E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8C2D57"/>
    <w:multiLevelType w:val="hybridMultilevel"/>
    <w:tmpl w:val="1F2E8FB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7B6B2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3A655CB"/>
    <w:multiLevelType w:val="hybridMultilevel"/>
    <w:tmpl w:val="B34AA1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141CF7"/>
    <w:multiLevelType w:val="hybridMultilevel"/>
    <w:tmpl w:val="7C462E2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E4136F"/>
    <w:multiLevelType w:val="hybridMultilevel"/>
    <w:tmpl w:val="EF86AAD0"/>
    <w:lvl w:ilvl="0" w:tplc="E78EED1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0A6A93"/>
    <w:multiLevelType w:val="hybridMultilevel"/>
    <w:tmpl w:val="9E14E64A"/>
    <w:lvl w:ilvl="0" w:tplc="72F24878">
      <w:start w:val="1"/>
      <w:numFmt w:val="upperRoman"/>
      <w:lvlText w:val="%1."/>
      <w:lvlJc w:val="left"/>
      <w:pPr>
        <w:ind w:left="1080" w:hanging="720"/>
      </w:pPr>
      <w:rPr>
        <w:rFonts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842095"/>
    <w:multiLevelType w:val="hybridMultilevel"/>
    <w:tmpl w:val="D41CF502"/>
    <w:lvl w:ilvl="0" w:tplc="0E2E5098">
      <w:start w:val="1"/>
      <w:numFmt w:val="decimal"/>
      <w:pStyle w:val="Answernumbered"/>
      <w:lvlText w:val="%1."/>
      <w:lvlJc w:val="left"/>
      <w:pPr>
        <w:ind w:left="714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E283C19"/>
    <w:multiLevelType w:val="multilevel"/>
    <w:tmpl w:val="5CD6078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F706D7"/>
    <w:multiLevelType w:val="hybridMultilevel"/>
    <w:tmpl w:val="4C827C4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5764F2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46F57573"/>
    <w:multiLevelType w:val="hybridMultilevel"/>
    <w:tmpl w:val="CA1C4782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0535390"/>
    <w:multiLevelType w:val="hybridMultilevel"/>
    <w:tmpl w:val="40846720"/>
    <w:lvl w:ilvl="0" w:tplc="C6F099F2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E3061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4E2247"/>
    <w:multiLevelType w:val="hybridMultilevel"/>
    <w:tmpl w:val="7CBCB860"/>
    <w:lvl w:ilvl="0" w:tplc="BE0095B6">
      <w:start w:val="1"/>
      <w:numFmt w:val="bullet"/>
      <w:lvlText w:val="–"/>
      <w:lvlJc w:val="left"/>
      <w:pPr>
        <w:tabs>
          <w:tab w:val="num" w:pos="567"/>
        </w:tabs>
        <w:ind w:left="175" w:firstLine="109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11322B"/>
    <w:multiLevelType w:val="multilevel"/>
    <w:tmpl w:val="5AAAC4B0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89168F"/>
    <w:multiLevelType w:val="multilevel"/>
    <w:tmpl w:val="75188282"/>
    <w:lvl w:ilvl="0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9C812AB"/>
    <w:multiLevelType w:val="multilevel"/>
    <w:tmpl w:val="EFD0AC70"/>
    <w:lvl w:ilvl="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FB621DF"/>
    <w:multiLevelType w:val="hybridMultilevel"/>
    <w:tmpl w:val="E53CC38A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3DC2907"/>
    <w:multiLevelType w:val="hybridMultilevel"/>
    <w:tmpl w:val="91CE2FCE"/>
    <w:lvl w:ilvl="0" w:tplc="D0E8F08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53A1CF6"/>
    <w:multiLevelType w:val="hybridMultilevel"/>
    <w:tmpl w:val="BB7E6010"/>
    <w:lvl w:ilvl="0" w:tplc="FB5EE7E4">
      <w:start w:val="1"/>
      <w:numFmt w:val="upperLetter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9C6FE9"/>
    <w:multiLevelType w:val="multilevel"/>
    <w:tmpl w:val="AE4882FC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CB328B"/>
    <w:multiLevelType w:val="hybridMultilevel"/>
    <w:tmpl w:val="78282A66"/>
    <w:lvl w:ilvl="0" w:tplc="5F0A842A">
      <w:start w:val="1"/>
      <w:numFmt w:val="decimal"/>
      <w:pStyle w:val="Normalnumberedlist"/>
      <w:lvlText w:val="%1.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C7C0E88"/>
    <w:multiLevelType w:val="hybridMultilevel"/>
    <w:tmpl w:val="75188282"/>
    <w:lvl w:ilvl="0" w:tplc="305CC07C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FB2FA3"/>
    <w:multiLevelType w:val="multilevel"/>
    <w:tmpl w:val="46266B76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6B67071"/>
    <w:multiLevelType w:val="hybridMultilevel"/>
    <w:tmpl w:val="E178379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77E67E72"/>
    <w:multiLevelType w:val="hybridMultilevel"/>
    <w:tmpl w:val="69A8EED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83731D9"/>
    <w:multiLevelType w:val="hybridMultilevel"/>
    <w:tmpl w:val="C6F891F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87487935">
    <w:abstractNumId w:val="5"/>
  </w:num>
  <w:num w:numId="2" w16cid:durableId="1274749335">
    <w:abstractNumId w:val="16"/>
  </w:num>
  <w:num w:numId="3" w16cid:durableId="189491713">
    <w:abstractNumId w:val="25"/>
  </w:num>
  <w:num w:numId="4" w16cid:durableId="1222517247">
    <w:abstractNumId w:val="18"/>
  </w:num>
  <w:num w:numId="5" w16cid:durableId="1998682791">
    <w:abstractNumId w:val="8"/>
  </w:num>
  <w:num w:numId="6" w16cid:durableId="1912110114">
    <w:abstractNumId w:val="17"/>
  </w:num>
  <w:num w:numId="7" w16cid:durableId="1790008274">
    <w:abstractNumId w:val="8"/>
  </w:num>
  <w:num w:numId="8" w16cid:durableId="1653371833">
    <w:abstractNumId w:val="1"/>
  </w:num>
  <w:num w:numId="9" w16cid:durableId="148258037">
    <w:abstractNumId w:val="8"/>
    <w:lvlOverride w:ilvl="0">
      <w:startOverride w:val="1"/>
    </w:lvlOverride>
  </w:num>
  <w:num w:numId="10" w16cid:durableId="381563715">
    <w:abstractNumId w:val="19"/>
  </w:num>
  <w:num w:numId="11" w16cid:durableId="1067916085">
    <w:abstractNumId w:val="15"/>
  </w:num>
  <w:num w:numId="12" w16cid:durableId="286357837">
    <w:abstractNumId w:val="6"/>
  </w:num>
  <w:num w:numId="13" w16cid:durableId="58676303">
    <w:abstractNumId w:val="14"/>
  </w:num>
  <w:num w:numId="14" w16cid:durableId="583496730">
    <w:abstractNumId w:val="21"/>
  </w:num>
  <w:num w:numId="15" w16cid:durableId="500972510">
    <w:abstractNumId w:val="12"/>
  </w:num>
  <w:num w:numId="16" w16cid:durableId="2047099446">
    <w:abstractNumId w:val="7"/>
  </w:num>
  <w:num w:numId="17" w16cid:durableId="426081710">
    <w:abstractNumId w:val="27"/>
  </w:num>
  <w:num w:numId="18" w16cid:durableId="1676151025">
    <w:abstractNumId w:val="28"/>
  </w:num>
  <w:num w:numId="19" w16cid:durableId="1548226787">
    <w:abstractNumId w:val="3"/>
  </w:num>
  <w:num w:numId="20" w16cid:durableId="2035685986">
    <w:abstractNumId w:val="2"/>
  </w:num>
  <w:num w:numId="21" w16cid:durableId="1448087149">
    <w:abstractNumId w:val="10"/>
  </w:num>
  <w:num w:numId="22" w16cid:durableId="1218322208">
    <w:abstractNumId w:val="10"/>
    <w:lvlOverride w:ilvl="0">
      <w:startOverride w:val="1"/>
    </w:lvlOverride>
  </w:num>
  <w:num w:numId="23" w16cid:durableId="1593277657">
    <w:abstractNumId w:val="26"/>
  </w:num>
  <w:num w:numId="24" w16cid:durableId="956836110">
    <w:abstractNumId w:val="10"/>
    <w:lvlOverride w:ilvl="0">
      <w:startOverride w:val="1"/>
    </w:lvlOverride>
  </w:num>
  <w:num w:numId="25" w16cid:durableId="888996223">
    <w:abstractNumId w:val="10"/>
    <w:lvlOverride w:ilvl="0">
      <w:startOverride w:val="1"/>
    </w:lvlOverride>
  </w:num>
  <w:num w:numId="26" w16cid:durableId="656226811">
    <w:abstractNumId w:val="11"/>
  </w:num>
  <w:num w:numId="27" w16cid:durableId="1532378251">
    <w:abstractNumId w:val="23"/>
  </w:num>
  <w:num w:numId="28" w16cid:durableId="832798302">
    <w:abstractNumId w:val="10"/>
    <w:lvlOverride w:ilvl="0">
      <w:startOverride w:val="1"/>
    </w:lvlOverride>
  </w:num>
  <w:num w:numId="29" w16cid:durableId="1497726121">
    <w:abstractNumId w:val="24"/>
  </w:num>
  <w:num w:numId="30" w16cid:durableId="298460674">
    <w:abstractNumId w:val="10"/>
  </w:num>
  <w:num w:numId="31" w16cid:durableId="1231774130">
    <w:abstractNumId w:val="10"/>
    <w:lvlOverride w:ilvl="0">
      <w:startOverride w:val="1"/>
    </w:lvlOverride>
  </w:num>
  <w:num w:numId="32" w16cid:durableId="679354698">
    <w:abstractNumId w:val="10"/>
    <w:lvlOverride w:ilvl="0">
      <w:startOverride w:val="1"/>
    </w:lvlOverride>
  </w:num>
  <w:num w:numId="33" w16cid:durableId="1465613212">
    <w:abstractNumId w:val="0"/>
  </w:num>
  <w:num w:numId="34" w16cid:durableId="2064208340">
    <w:abstractNumId w:val="13"/>
  </w:num>
  <w:num w:numId="35" w16cid:durableId="1437944885">
    <w:abstractNumId w:val="29"/>
  </w:num>
  <w:num w:numId="36" w16cid:durableId="466901067">
    <w:abstractNumId w:val="22"/>
  </w:num>
  <w:num w:numId="37" w16cid:durableId="1658218362">
    <w:abstractNumId w:val="4"/>
  </w:num>
  <w:num w:numId="38" w16cid:durableId="893546975">
    <w:abstractNumId w:val="9"/>
  </w:num>
  <w:num w:numId="39" w16cid:durableId="120194527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proofState w:spelling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4994"/>
    <w:rsid w:val="000033BD"/>
    <w:rsid w:val="00082C62"/>
    <w:rsid w:val="00091859"/>
    <w:rsid w:val="000A35A0"/>
    <w:rsid w:val="000B231F"/>
    <w:rsid w:val="000E194B"/>
    <w:rsid w:val="00101FAD"/>
    <w:rsid w:val="00110217"/>
    <w:rsid w:val="00152AC3"/>
    <w:rsid w:val="00156AF3"/>
    <w:rsid w:val="00167953"/>
    <w:rsid w:val="0019491D"/>
    <w:rsid w:val="001F12D9"/>
    <w:rsid w:val="001F74AD"/>
    <w:rsid w:val="002148B1"/>
    <w:rsid w:val="0024661D"/>
    <w:rsid w:val="00274BF6"/>
    <w:rsid w:val="002D07A8"/>
    <w:rsid w:val="003405EA"/>
    <w:rsid w:val="003F7F14"/>
    <w:rsid w:val="00404B31"/>
    <w:rsid w:val="00412D55"/>
    <w:rsid w:val="00450BB9"/>
    <w:rsid w:val="00474F67"/>
    <w:rsid w:val="00476ECD"/>
    <w:rsid w:val="0048500D"/>
    <w:rsid w:val="00497A33"/>
    <w:rsid w:val="004C7BA8"/>
    <w:rsid w:val="00524E1B"/>
    <w:rsid w:val="00607551"/>
    <w:rsid w:val="00610ADB"/>
    <w:rsid w:val="006124C0"/>
    <w:rsid w:val="006135C0"/>
    <w:rsid w:val="00646440"/>
    <w:rsid w:val="0065578B"/>
    <w:rsid w:val="006642FD"/>
    <w:rsid w:val="00676B6D"/>
    <w:rsid w:val="00680202"/>
    <w:rsid w:val="006807B0"/>
    <w:rsid w:val="00682B1F"/>
    <w:rsid w:val="00691B95"/>
    <w:rsid w:val="00694B00"/>
    <w:rsid w:val="006B798A"/>
    <w:rsid w:val="006D3AA3"/>
    <w:rsid w:val="006D4994"/>
    <w:rsid w:val="006E1028"/>
    <w:rsid w:val="006E19C2"/>
    <w:rsid w:val="006F7BAF"/>
    <w:rsid w:val="00797FA7"/>
    <w:rsid w:val="00823BCE"/>
    <w:rsid w:val="008744C3"/>
    <w:rsid w:val="008A2020"/>
    <w:rsid w:val="008C1F1C"/>
    <w:rsid w:val="008D47A6"/>
    <w:rsid w:val="009372F9"/>
    <w:rsid w:val="00974B9A"/>
    <w:rsid w:val="009975A0"/>
    <w:rsid w:val="009C5C6E"/>
    <w:rsid w:val="009D7DEC"/>
    <w:rsid w:val="009E27A7"/>
    <w:rsid w:val="009F7E4D"/>
    <w:rsid w:val="00A147A6"/>
    <w:rsid w:val="00A1669C"/>
    <w:rsid w:val="00A2454C"/>
    <w:rsid w:val="00A82DCC"/>
    <w:rsid w:val="00A8373A"/>
    <w:rsid w:val="00AB2B75"/>
    <w:rsid w:val="00AE245C"/>
    <w:rsid w:val="00AF0086"/>
    <w:rsid w:val="00B054EC"/>
    <w:rsid w:val="00B24E1F"/>
    <w:rsid w:val="00B634AC"/>
    <w:rsid w:val="00BE2C21"/>
    <w:rsid w:val="00C01D20"/>
    <w:rsid w:val="00C06474"/>
    <w:rsid w:val="00C202BF"/>
    <w:rsid w:val="00C61FFD"/>
    <w:rsid w:val="00C858D7"/>
    <w:rsid w:val="00C92F19"/>
    <w:rsid w:val="00CB597B"/>
    <w:rsid w:val="00CC3B85"/>
    <w:rsid w:val="00CD3C99"/>
    <w:rsid w:val="00D073BC"/>
    <w:rsid w:val="00D13B4D"/>
    <w:rsid w:val="00D51C40"/>
    <w:rsid w:val="00D56B82"/>
    <w:rsid w:val="00D86F09"/>
    <w:rsid w:val="00D9645E"/>
    <w:rsid w:val="00DA2485"/>
    <w:rsid w:val="00DE29A8"/>
    <w:rsid w:val="00EF4361"/>
    <w:rsid w:val="00F03E33"/>
    <w:rsid w:val="00F15749"/>
    <w:rsid w:val="00F40971"/>
    <w:rsid w:val="00F42A36"/>
    <w:rsid w:val="00F8197D"/>
    <w:rsid w:val="00F82617"/>
    <w:rsid w:val="00F8359D"/>
    <w:rsid w:val="00F83FC6"/>
    <w:rsid w:val="00F967EC"/>
    <w:rsid w:val="00FD52DA"/>
    <w:rsid w:val="00FF2FC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177129"/>
  <w15:docId w15:val="{54CDA4E7-5B87-4111-B3E9-1400140DA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9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02B24"/>
    <w:pPr>
      <w:spacing w:before="80" w:after="80" w:line="260" w:lineRule="exact"/>
    </w:pPr>
    <w:rPr>
      <w:rFonts w:ascii="Arial" w:hAnsi="Arial"/>
      <w:sz w:val="22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03E33"/>
    <w:pPr>
      <w:spacing w:before="0" w:after="360" w:line="320" w:lineRule="exact"/>
      <w:outlineLvl w:val="0"/>
    </w:pPr>
    <w:rPr>
      <w:rFonts w:eastAsia="Times New Roman" w:cs="Arial"/>
      <w:b/>
      <w:bCs/>
      <w:color w:val="0077E3"/>
      <w:sz w:val="32"/>
    </w:rPr>
  </w:style>
  <w:style w:type="paragraph" w:styleId="Heading2">
    <w:name w:val="heading 2"/>
    <w:basedOn w:val="Normal"/>
    <w:next w:val="Normal"/>
    <w:link w:val="Heading2Char"/>
    <w:rsid w:val="00AE245C"/>
    <w:pPr>
      <w:keepNext/>
      <w:spacing w:before="0" w:after="160"/>
      <w:outlineLvl w:val="1"/>
    </w:pPr>
    <w:rPr>
      <w:rFonts w:eastAsia="Times New Roman"/>
      <w:b/>
      <w:bCs/>
      <w:sz w:val="26"/>
    </w:rPr>
  </w:style>
  <w:style w:type="paragraph" w:styleId="Heading3">
    <w:name w:val="heading 3"/>
    <w:basedOn w:val="Normal"/>
    <w:next w:val="Normal"/>
    <w:link w:val="Heading3Char"/>
    <w:rsid w:val="00F03E33"/>
    <w:pPr>
      <w:keepNext/>
      <w:spacing w:before="0" w:after="200"/>
      <w:outlineLvl w:val="2"/>
    </w:pPr>
    <w:rPr>
      <w:rFonts w:eastAsia="Times New Roman"/>
      <w:b/>
      <w:bCs/>
      <w:color w:val="64B3E8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F03E33"/>
    <w:rPr>
      <w:rFonts w:ascii="Arial" w:eastAsia="Times New Roman" w:hAnsi="Arial" w:cs="Arial"/>
      <w:b/>
      <w:bCs/>
      <w:color w:val="0077E3"/>
      <w:sz w:val="32"/>
      <w:szCs w:val="24"/>
      <w:lang w:eastAsia="en-US"/>
    </w:rPr>
  </w:style>
  <w:style w:type="paragraph" w:styleId="Footer">
    <w:name w:val="footer"/>
    <w:basedOn w:val="Normal"/>
    <w:link w:val="FooterChar"/>
    <w:unhideWhenUsed/>
    <w:rsid w:val="004F066B"/>
    <w:pPr>
      <w:tabs>
        <w:tab w:val="right" w:pos="9639"/>
        <w:tab w:val="right" w:pos="11199"/>
      </w:tabs>
      <w:spacing w:before="160" w:after="0"/>
      <w:ind w:left="567"/>
    </w:pPr>
    <w:rPr>
      <w:sz w:val="18"/>
      <w:szCs w:val="20"/>
    </w:rPr>
  </w:style>
  <w:style w:type="character" w:customStyle="1" w:styleId="FooterChar">
    <w:name w:val="Footer Char"/>
    <w:link w:val="Footer"/>
    <w:rsid w:val="004F066B"/>
    <w:rPr>
      <w:rFonts w:ascii="Arial" w:hAnsi="Arial" w:cs="Arial"/>
      <w:sz w:val="18"/>
    </w:rPr>
  </w:style>
  <w:style w:type="paragraph" w:customStyle="1" w:styleId="Normalbulletlist">
    <w:name w:val="Normal bullet list"/>
    <w:basedOn w:val="Normal"/>
    <w:rsid w:val="00F03E33"/>
    <w:pPr>
      <w:numPr>
        <w:numId w:val="19"/>
      </w:numPr>
    </w:pPr>
    <w:rPr>
      <w:rFonts w:eastAsia="Times New Roman"/>
      <w:bCs/>
    </w:rPr>
  </w:style>
  <w:style w:type="paragraph" w:customStyle="1" w:styleId="Normalbulletsublist">
    <w:name w:val="Normal bullet sublist"/>
    <w:basedOn w:val="Normal"/>
    <w:rsid w:val="00902B24"/>
    <w:pPr>
      <w:contextualSpacing/>
    </w:pPr>
    <w:rPr>
      <w:rFonts w:eastAsia="Times New Roman"/>
      <w:bCs/>
    </w:rPr>
  </w:style>
  <w:style w:type="paragraph" w:customStyle="1" w:styleId="Normalheadingblack">
    <w:name w:val="Normal heading black"/>
    <w:basedOn w:val="Normal"/>
    <w:qFormat/>
    <w:rsid w:val="00902B24"/>
    <w:rPr>
      <w:b/>
    </w:rPr>
  </w:style>
  <w:style w:type="paragraph" w:customStyle="1" w:styleId="Normalheadingred">
    <w:name w:val="Normal heading red"/>
    <w:basedOn w:val="Normal"/>
    <w:qFormat/>
    <w:rsid w:val="00F03E33"/>
    <w:rPr>
      <w:b/>
      <w:color w:val="0077E3"/>
    </w:rPr>
  </w:style>
  <w:style w:type="paragraph" w:customStyle="1" w:styleId="Normalnumberedlist">
    <w:name w:val="Normal numbered list"/>
    <w:basedOn w:val="Normal"/>
    <w:qFormat/>
    <w:rsid w:val="0048500D"/>
    <w:pPr>
      <w:numPr>
        <w:numId w:val="29"/>
      </w:numPr>
      <w:spacing w:before="0" w:after="0"/>
    </w:pPr>
  </w:style>
  <w:style w:type="paragraph" w:customStyle="1" w:styleId="Unittitle">
    <w:name w:val="Unit title"/>
    <w:basedOn w:val="Normal"/>
    <w:rsid w:val="00DE29A8"/>
    <w:pPr>
      <w:spacing w:after="240" w:line="360" w:lineRule="exact"/>
    </w:pPr>
    <w:rPr>
      <w:rFonts w:eastAsia="Times New Roman" w:cs="Arial"/>
      <w:b/>
      <w:sz w:val="32"/>
      <w:szCs w:val="28"/>
    </w:rPr>
  </w:style>
  <w:style w:type="paragraph" w:customStyle="1" w:styleId="Answer">
    <w:name w:val="Answer"/>
    <w:basedOn w:val="Normal"/>
    <w:qFormat/>
    <w:rsid w:val="006E1028"/>
    <w:pPr>
      <w:ind w:left="357"/>
    </w:pPr>
    <w:rPr>
      <w:rFonts w:cs="Arial"/>
      <w:szCs w:val="22"/>
    </w:rPr>
  </w:style>
  <w:style w:type="paragraph" w:customStyle="1" w:styleId="Answernumbered">
    <w:name w:val="Answer numbered"/>
    <w:basedOn w:val="Normalnumberedlist"/>
    <w:qFormat/>
    <w:rsid w:val="00B054EC"/>
    <w:pPr>
      <w:numPr>
        <w:numId w:val="21"/>
      </w:numPr>
    </w:pPr>
  </w:style>
  <w:style w:type="character" w:customStyle="1" w:styleId="Heading3Char">
    <w:name w:val="Heading 3 Char"/>
    <w:link w:val="Heading3"/>
    <w:rsid w:val="00F03E33"/>
    <w:rPr>
      <w:rFonts w:ascii="Arial" w:eastAsia="Times New Roman" w:hAnsi="Arial"/>
      <w:b/>
      <w:bCs/>
      <w:color w:val="64B3E8"/>
      <w:sz w:val="24"/>
      <w:szCs w:val="24"/>
      <w:lang w:eastAsia="en-US"/>
    </w:rPr>
  </w:style>
  <w:style w:type="character" w:customStyle="1" w:styleId="Heading2Char">
    <w:name w:val="Heading 2 Char"/>
    <w:link w:val="Heading2"/>
    <w:rsid w:val="00AE245C"/>
    <w:rPr>
      <w:rFonts w:ascii="Arial" w:eastAsia="Times New Roman" w:hAnsi="Arial"/>
      <w:b/>
      <w:bCs/>
      <w:sz w:val="26"/>
    </w:rPr>
  </w:style>
  <w:style w:type="paragraph" w:styleId="Header">
    <w:name w:val="header"/>
    <w:basedOn w:val="Normal"/>
    <w:link w:val="HeaderChar"/>
    <w:rsid w:val="00BE2C21"/>
    <w:pPr>
      <w:tabs>
        <w:tab w:val="center" w:pos="4320"/>
        <w:tab w:val="right" w:pos="8640"/>
      </w:tabs>
      <w:spacing w:before="0" w:after="0" w:line="240" w:lineRule="auto"/>
    </w:pPr>
  </w:style>
  <w:style w:type="character" w:customStyle="1" w:styleId="HeaderChar">
    <w:name w:val="Header Char"/>
    <w:link w:val="Header"/>
    <w:rsid w:val="00BE2C21"/>
    <w:rPr>
      <w:rFonts w:ascii="Arial" w:hAnsi="Arial"/>
      <w:sz w:val="22"/>
    </w:rPr>
  </w:style>
  <w:style w:type="paragraph" w:styleId="BalloonText">
    <w:name w:val="Balloon Text"/>
    <w:basedOn w:val="Normal"/>
    <w:link w:val="BalloonTextChar"/>
    <w:rsid w:val="000033B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0033BD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694B0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jp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g"/><Relationship Id="rId5" Type="http://schemas.openxmlformats.org/officeDocument/2006/relationships/styles" Target="styles.xml"/><Relationship Id="rId15" Type="http://schemas.openxmlformats.org/officeDocument/2006/relationships/image" Target="media/image6.jpg"/><Relationship Id="rId10" Type="http://schemas.openxmlformats.org/officeDocument/2006/relationships/image" Target="media/image1.jp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445D90F0893B947B9492BB187A28273" ma:contentTypeVersion="5" ma:contentTypeDescription="Create a new document." ma:contentTypeScope="" ma:versionID="4ff79746d8ec83698dc75baf12fa3d1c">
  <xsd:schema xmlns:xsd="http://www.w3.org/2001/XMLSchema" xmlns:xs="http://www.w3.org/2001/XMLSchema" xmlns:p="http://schemas.microsoft.com/office/2006/metadata/properties" xmlns:ns2="9aa5bd41-8bfc-4bb4-b44b-3ff9857b89ca" xmlns:ns3="dc27f8d2-3406-4c8c-bba2-d1bd495ca71b" targetNamespace="http://schemas.microsoft.com/office/2006/metadata/properties" ma:root="true" ma:fieldsID="eff5e7cd3d5126bd0471024dc592d979" ns2:_="" ns3:_="">
    <xsd:import namespace="9aa5bd41-8bfc-4bb4-b44b-3ff9857b89ca"/>
    <xsd:import namespace="dc27f8d2-3406-4c8c-bba2-d1bd495ca71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a5bd41-8bfc-4bb4-b44b-3ff9857b89c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27f8d2-3406-4c8c-bba2-d1bd495ca71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0EE7040-CA69-4B3B-A4B9-3E8EFC3596B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DB4869F-DDFD-40C5-BD26-CB50E72C5444}"/>
</file>

<file path=customXml/itemProps3.xml><?xml version="1.0" encoding="utf-8"?>
<ds:datastoreItem xmlns:ds="http://schemas.openxmlformats.org/officeDocument/2006/customXml" ds:itemID="{F6586422-3D3D-4C32-A765-3A17E77F67DF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309</Words>
  <Characters>1681</Characters>
  <Application>Microsoft Office Word</Application>
  <DocSecurity>0</DocSecurity>
  <Lines>73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&amp; Guilds</Company>
  <LinksUpToDate>false</LinksUpToDate>
  <CharactersWithSpaces>1962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Hugh HP</dc:creator>
  <cp:keywords/>
  <cp:lastModifiedBy>Caroline Howell</cp:lastModifiedBy>
  <cp:revision>25</cp:revision>
  <cp:lastPrinted>2013-05-15T12:05:00Z</cp:lastPrinted>
  <dcterms:created xsi:type="dcterms:W3CDTF">2023-07-19T09:24:00Z</dcterms:created>
  <dcterms:modified xsi:type="dcterms:W3CDTF">2023-08-15T12:41:00Z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0x010100D445D90F0893B947B9492BB187A28273</vt:lpwstr>
  </property>
</Properties>
</file>